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40005" w14:textId="77777777" w:rsidR="00C959EC" w:rsidRDefault="00C959EC" w:rsidP="00064FED">
      <w:pPr>
        <w:pStyle w:val="Nadpis2"/>
        <w:spacing w:before="0" w:after="0"/>
        <w:jc w:val="center"/>
        <w:rPr>
          <w:rFonts w:ascii="Arial" w:hAnsi="Arial" w:cs="Arial"/>
          <w:i w:val="0"/>
          <w:iCs w:val="0"/>
          <w:sz w:val="24"/>
          <w:szCs w:val="24"/>
        </w:rPr>
      </w:pPr>
    </w:p>
    <w:p w14:paraId="17999C92" w14:textId="77777777" w:rsidR="00064FED" w:rsidRPr="002E3234" w:rsidRDefault="00064FED" w:rsidP="00064FED">
      <w:pPr>
        <w:pStyle w:val="Nadpis2"/>
        <w:spacing w:before="0" w:after="0"/>
        <w:jc w:val="center"/>
        <w:rPr>
          <w:rFonts w:ascii="Arial" w:hAnsi="Arial" w:cs="Arial"/>
          <w:i w:val="0"/>
          <w:iCs w:val="0"/>
          <w:sz w:val="24"/>
          <w:szCs w:val="24"/>
        </w:rPr>
      </w:pPr>
      <w:r w:rsidRPr="002E3234">
        <w:rPr>
          <w:rFonts w:ascii="Arial" w:hAnsi="Arial" w:cs="Arial"/>
          <w:i w:val="0"/>
          <w:iCs w:val="0"/>
          <w:sz w:val="24"/>
          <w:szCs w:val="24"/>
        </w:rPr>
        <w:t xml:space="preserve">Zápis z jednání </w:t>
      </w:r>
      <w:r w:rsidR="00E65D35" w:rsidRPr="002E3234">
        <w:rPr>
          <w:rFonts w:ascii="Arial" w:hAnsi="Arial" w:cs="Arial"/>
          <w:i w:val="0"/>
          <w:iCs w:val="0"/>
          <w:sz w:val="24"/>
          <w:szCs w:val="24"/>
        </w:rPr>
        <w:t>3</w:t>
      </w:r>
      <w:r w:rsidRPr="002E3234">
        <w:rPr>
          <w:rFonts w:ascii="Arial" w:hAnsi="Arial" w:cs="Arial"/>
          <w:i w:val="0"/>
          <w:iCs w:val="0"/>
          <w:sz w:val="24"/>
          <w:szCs w:val="24"/>
        </w:rPr>
        <w:t>. zasedání zastupitelstva města Dobřichovice,</w:t>
      </w:r>
    </w:p>
    <w:p w14:paraId="7B184F59" w14:textId="77777777" w:rsidR="00064FED" w:rsidRPr="002E3234" w:rsidRDefault="00064FED" w:rsidP="00064FED">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bCs/>
          <w:color w:val="auto"/>
        </w:rPr>
      </w:pPr>
      <w:r w:rsidRPr="002E3234">
        <w:rPr>
          <w:rFonts w:ascii="Arial" w:hAnsi="Arial" w:cs="Arial"/>
          <w:b/>
          <w:bCs/>
          <w:color w:val="auto"/>
        </w:rPr>
        <w:t xml:space="preserve">konaného dne </w:t>
      </w:r>
      <w:r w:rsidR="00E65D35" w:rsidRPr="002E3234">
        <w:rPr>
          <w:rFonts w:ascii="Arial" w:hAnsi="Arial" w:cs="Arial"/>
          <w:b/>
          <w:bCs/>
          <w:color w:val="auto"/>
        </w:rPr>
        <w:t>2</w:t>
      </w:r>
      <w:r w:rsidRPr="002E3234">
        <w:rPr>
          <w:rFonts w:ascii="Arial" w:hAnsi="Arial" w:cs="Arial"/>
          <w:b/>
          <w:bCs/>
          <w:color w:val="auto"/>
        </w:rPr>
        <w:t xml:space="preserve">7. </w:t>
      </w:r>
      <w:r w:rsidR="00E65D35" w:rsidRPr="002E3234">
        <w:rPr>
          <w:rFonts w:ascii="Arial" w:hAnsi="Arial" w:cs="Arial"/>
          <w:b/>
          <w:bCs/>
          <w:color w:val="auto"/>
        </w:rPr>
        <w:t>l</w:t>
      </w:r>
      <w:r w:rsidRPr="002E3234">
        <w:rPr>
          <w:rFonts w:ascii="Arial" w:hAnsi="Arial" w:cs="Arial"/>
          <w:b/>
          <w:bCs/>
          <w:color w:val="auto"/>
        </w:rPr>
        <w:t>e</w:t>
      </w:r>
      <w:r w:rsidR="00E65D35" w:rsidRPr="002E3234">
        <w:rPr>
          <w:rFonts w:ascii="Arial" w:hAnsi="Arial" w:cs="Arial"/>
          <w:b/>
          <w:bCs/>
          <w:color w:val="auto"/>
        </w:rPr>
        <w:t>dna</w:t>
      </w:r>
      <w:r w:rsidRPr="002E3234">
        <w:rPr>
          <w:rFonts w:ascii="Arial" w:hAnsi="Arial" w:cs="Arial"/>
          <w:b/>
          <w:bCs/>
          <w:color w:val="auto"/>
        </w:rPr>
        <w:t xml:space="preserve"> 201</w:t>
      </w:r>
      <w:r w:rsidR="00E65D35" w:rsidRPr="002E3234">
        <w:rPr>
          <w:rFonts w:ascii="Arial" w:hAnsi="Arial" w:cs="Arial"/>
          <w:b/>
          <w:bCs/>
          <w:color w:val="auto"/>
        </w:rPr>
        <w:t>5</w:t>
      </w:r>
      <w:r w:rsidRPr="002E3234">
        <w:rPr>
          <w:rFonts w:ascii="Arial" w:hAnsi="Arial" w:cs="Arial"/>
          <w:b/>
          <w:bCs/>
          <w:color w:val="auto"/>
        </w:rPr>
        <w:t xml:space="preserve"> od 19,00 hod.</w:t>
      </w:r>
    </w:p>
    <w:p w14:paraId="6EA90004" w14:textId="77777777" w:rsidR="00064FED" w:rsidRPr="002E3234" w:rsidRDefault="00064FED" w:rsidP="00064FED">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bCs/>
          <w:color w:val="auto"/>
        </w:rPr>
      </w:pPr>
      <w:r w:rsidRPr="002E3234">
        <w:rPr>
          <w:rFonts w:ascii="Arial" w:hAnsi="Arial" w:cs="Arial"/>
          <w:b/>
          <w:bCs/>
          <w:color w:val="auto"/>
        </w:rPr>
        <w:t>v sále MUDr. F. Fürsta v ul. 5. května č. 3</w:t>
      </w:r>
    </w:p>
    <w:p w14:paraId="64728EDD" w14:textId="77777777" w:rsidR="00064FED" w:rsidRPr="002E3234" w:rsidRDefault="00064FED" w:rsidP="00064FED">
      <w:pPr>
        <w:rPr>
          <w:rFonts w:ascii="Arial" w:hAnsi="Arial" w:cs="Arial"/>
        </w:rPr>
      </w:pPr>
    </w:p>
    <w:p w14:paraId="19DFA667" w14:textId="77777777" w:rsidR="00064FED" w:rsidRPr="002E3234" w:rsidRDefault="00064FED" w:rsidP="00064FED">
      <w:pPr>
        <w:rPr>
          <w:rFonts w:ascii="Arial" w:hAnsi="Arial" w:cs="Arial"/>
        </w:rPr>
      </w:pPr>
    </w:p>
    <w:p w14:paraId="33FF8965" w14:textId="77777777" w:rsidR="00064FED" w:rsidRPr="002E3234" w:rsidRDefault="00064FED" w:rsidP="00064FED">
      <w:pPr>
        <w:jc w:val="both"/>
        <w:rPr>
          <w:rFonts w:ascii="Arial" w:hAnsi="Arial" w:cs="Arial"/>
          <w:sz w:val="24"/>
          <w:szCs w:val="24"/>
        </w:rPr>
      </w:pPr>
      <w:r w:rsidRPr="002E3234">
        <w:rPr>
          <w:rFonts w:ascii="Arial" w:hAnsi="Arial" w:cs="Arial"/>
        </w:rPr>
        <w:t>Zasedání se zúčastnilo 1</w:t>
      </w:r>
      <w:r w:rsidR="00E65D35" w:rsidRPr="002E3234">
        <w:rPr>
          <w:rFonts w:ascii="Arial" w:hAnsi="Arial" w:cs="Arial"/>
        </w:rPr>
        <w:t>5</w:t>
      </w:r>
      <w:r w:rsidRPr="002E3234">
        <w:rPr>
          <w:rFonts w:ascii="Arial" w:hAnsi="Arial" w:cs="Arial"/>
        </w:rPr>
        <w:t xml:space="preserve"> členů městského zastupitelstva dle prezenční listiny</w:t>
      </w:r>
      <w:r w:rsidR="00E65D35" w:rsidRPr="002E3234">
        <w:rPr>
          <w:rFonts w:ascii="Arial" w:hAnsi="Arial" w:cs="Arial"/>
        </w:rPr>
        <w:t>.</w:t>
      </w:r>
      <w:r w:rsidRPr="002E3234">
        <w:rPr>
          <w:rFonts w:ascii="Arial" w:hAnsi="Arial" w:cs="Arial"/>
        </w:rPr>
        <w:t xml:space="preserve"> </w:t>
      </w:r>
    </w:p>
    <w:p w14:paraId="6D46C892" w14:textId="77777777" w:rsidR="00064FED" w:rsidRPr="002E3234" w:rsidRDefault="00064FED" w:rsidP="00064FED">
      <w:pPr>
        <w:pStyle w:val="Zkladntext"/>
        <w:widowControl/>
        <w:spacing w:before="120"/>
        <w:jc w:val="both"/>
        <w:rPr>
          <w:rFonts w:ascii="Arial" w:hAnsi="Arial" w:cs="Arial"/>
          <w:color w:val="auto"/>
        </w:rPr>
      </w:pPr>
      <w:r w:rsidRPr="002E3234">
        <w:rPr>
          <w:rFonts w:ascii="Arial" w:hAnsi="Arial" w:cs="Arial"/>
          <w:color w:val="auto"/>
        </w:rPr>
        <w:t xml:space="preserve">Zapisovatelkou byla určena </w:t>
      </w:r>
      <w:r w:rsidR="00E65D35" w:rsidRPr="002E3234">
        <w:rPr>
          <w:rFonts w:ascii="Arial" w:hAnsi="Arial" w:cs="Arial"/>
          <w:color w:val="auto"/>
        </w:rPr>
        <w:t xml:space="preserve">Andrea Kudrnová. </w:t>
      </w:r>
    </w:p>
    <w:p w14:paraId="4F8983EC" w14:textId="77777777" w:rsidR="00064FED" w:rsidRPr="002E3234" w:rsidRDefault="00064FED" w:rsidP="00064FED">
      <w:pPr>
        <w:pStyle w:val="Zkladntext"/>
        <w:widowControl/>
        <w:spacing w:before="120"/>
        <w:jc w:val="both"/>
        <w:rPr>
          <w:rFonts w:ascii="Arial" w:hAnsi="Arial" w:cs="Arial"/>
          <w:color w:val="auto"/>
        </w:rPr>
      </w:pPr>
      <w:r w:rsidRPr="002E3234">
        <w:rPr>
          <w:rFonts w:ascii="Arial" w:hAnsi="Arial" w:cs="Arial"/>
          <w:color w:val="auto"/>
        </w:rPr>
        <w:t xml:space="preserve">Navrhovateli usnesení byli zvoleni Ing. Havlík a </w:t>
      </w:r>
      <w:r w:rsidR="00E65D35" w:rsidRPr="002E3234">
        <w:rPr>
          <w:rFonts w:ascii="Arial" w:hAnsi="Arial" w:cs="Arial"/>
          <w:color w:val="auto"/>
        </w:rPr>
        <w:t>Ing. Abel</w:t>
      </w:r>
      <w:r w:rsidRPr="002E3234">
        <w:rPr>
          <w:rFonts w:ascii="Arial" w:hAnsi="Arial" w:cs="Arial"/>
          <w:color w:val="auto"/>
        </w:rPr>
        <w:t>.</w:t>
      </w:r>
    </w:p>
    <w:p w14:paraId="6996CA60" w14:textId="77777777" w:rsidR="00064FED" w:rsidRPr="002E3234" w:rsidRDefault="00064FED" w:rsidP="00064FED">
      <w:pPr>
        <w:pStyle w:val="Zkladntext"/>
        <w:widowControl/>
        <w:spacing w:before="120"/>
        <w:jc w:val="both"/>
        <w:rPr>
          <w:rFonts w:ascii="Arial" w:hAnsi="Arial" w:cs="Arial"/>
          <w:color w:val="auto"/>
        </w:rPr>
      </w:pPr>
      <w:r w:rsidRPr="002E3234">
        <w:rPr>
          <w:rFonts w:ascii="Arial" w:hAnsi="Arial" w:cs="Arial"/>
          <w:color w:val="auto"/>
        </w:rPr>
        <w:t xml:space="preserve">Ověřovateli zápisu byli zvoleni </w:t>
      </w:r>
      <w:r w:rsidR="00E65D35" w:rsidRPr="002E3234">
        <w:rPr>
          <w:rFonts w:ascii="Arial" w:hAnsi="Arial" w:cs="Arial"/>
          <w:color w:val="auto"/>
        </w:rPr>
        <w:t>Mgr. Millerová, Ing. Ksandr</w:t>
      </w:r>
      <w:r w:rsidRPr="002E3234">
        <w:rPr>
          <w:rFonts w:ascii="Arial" w:hAnsi="Arial" w:cs="Arial"/>
          <w:color w:val="auto"/>
        </w:rPr>
        <w:t>.</w:t>
      </w:r>
    </w:p>
    <w:p w14:paraId="58DEB651" w14:textId="77777777" w:rsidR="00064FED" w:rsidRPr="002E3234" w:rsidRDefault="00064FED" w:rsidP="00064FED">
      <w:pPr>
        <w:pStyle w:val="Zkladntext"/>
        <w:widowControl/>
        <w:spacing w:before="120"/>
        <w:jc w:val="both"/>
        <w:rPr>
          <w:rFonts w:ascii="Arial" w:hAnsi="Arial" w:cs="Arial"/>
          <w:color w:val="auto"/>
        </w:rPr>
      </w:pPr>
      <w:r w:rsidRPr="002E3234">
        <w:rPr>
          <w:rFonts w:ascii="Arial" w:hAnsi="Arial" w:cs="Arial"/>
          <w:color w:val="auto"/>
        </w:rPr>
        <w:t>Dále bylo přítomno cca 30 občanů.</w:t>
      </w:r>
    </w:p>
    <w:p w14:paraId="73051B69" w14:textId="77777777" w:rsidR="00064FED" w:rsidRPr="002E3234" w:rsidRDefault="00064FED" w:rsidP="00064FED">
      <w:pPr>
        <w:pStyle w:val="Zkladntext"/>
        <w:widowControl/>
        <w:spacing w:before="120"/>
        <w:jc w:val="both"/>
        <w:rPr>
          <w:rFonts w:ascii="Arial" w:hAnsi="Arial" w:cs="Arial"/>
          <w:b/>
          <w:bCs/>
          <w:color w:val="auto"/>
          <w:u w:val="single"/>
        </w:rPr>
      </w:pPr>
    </w:p>
    <w:p w14:paraId="25F9911E" w14:textId="77777777" w:rsidR="00E65D35" w:rsidRPr="002E3234" w:rsidRDefault="00E65D35" w:rsidP="00E65D35">
      <w:pPr>
        <w:pStyle w:val="Zkladntext"/>
        <w:widowControl/>
        <w:spacing w:before="120"/>
        <w:ind w:left="540" w:firstLine="360"/>
        <w:jc w:val="both"/>
        <w:rPr>
          <w:rFonts w:ascii="Arial" w:hAnsi="Arial" w:cs="Arial"/>
          <w:sz w:val="22"/>
          <w:szCs w:val="22"/>
        </w:rPr>
      </w:pPr>
    </w:p>
    <w:p w14:paraId="7240FD0B"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b/>
          <w:bCs/>
          <w:color w:val="auto"/>
        </w:rPr>
        <w:t>Návrh programu :</w:t>
      </w:r>
    </w:p>
    <w:p w14:paraId="42388456" w14:textId="77777777" w:rsidR="00E65D35" w:rsidRPr="002E3234" w:rsidRDefault="00E65D35" w:rsidP="00E65D35">
      <w:pPr>
        <w:pStyle w:val="Zkladntext"/>
        <w:widowControl/>
        <w:spacing w:before="120"/>
        <w:jc w:val="both"/>
        <w:rPr>
          <w:rFonts w:ascii="Arial" w:hAnsi="Arial" w:cs="Arial"/>
          <w:color w:val="auto"/>
        </w:rPr>
      </w:pPr>
    </w:p>
    <w:p w14:paraId="0D399C1B"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Prostor pro dotazy a náměty občanů</w:t>
      </w:r>
    </w:p>
    <w:p w14:paraId="76266882" w14:textId="77777777" w:rsidR="00E65D35" w:rsidRPr="002E3234" w:rsidRDefault="00E65D35" w:rsidP="00E65D35">
      <w:pPr>
        <w:pStyle w:val="Zkladntext"/>
        <w:widowControl/>
        <w:numPr>
          <w:ilvl w:val="0"/>
          <w:numId w:val="4"/>
        </w:numPr>
        <w:spacing w:before="120"/>
        <w:ind w:left="709" w:hanging="709"/>
        <w:jc w:val="both"/>
        <w:rPr>
          <w:rFonts w:ascii="Arial" w:hAnsi="Arial" w:cs="Arial"/>
          <w:color w:val="auto"/>
        </w:rPr>
      </w:pPr>
      <w:r w:rsidRPr="002E3234">
        <w:rPr>
          <w:rFonts w:ascii="Arial" w:hAnsi="Arial" w:cs="Arial"/>
          <w:color w:val="auto"/>
        </w:rPr>
        <w:t>Schválení rozpočtového opatření č. 4 – změna rozpočtu pro období 1-12/2014 dle skutečného stavu hospodaření</w:t>
      </w:r>
    </w:p>
    <w:p w14:paraId="3A8445FA"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2.</w:t>
      </w:r>
      <w:r w:rsidRPr="002E3234">
        <w:rPr>
          <w:rFonts w:ascii="Arial" w:hAnsi="Arial" w:cs="Arial"/>
          <w:color w:val="auto"/>
        </w:rPr>
        <w:tab/>
        <w:t>Návrh rozpočtu města na rok 2015</w:t>
      </w:r>
    </w:p>
    <w:p w14:paraId="7F7D604F"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3.</w:t>
      </w:r>
      <w:r w:rsidRPr="002E3234">
        <w:rPr>
          <w:rFonts w:ascii="Arial" w:hAnsi="Arial" w:cs="Arial"/>
          <w:color w:val="auto"/>
        </w:rPr>
        <w:tab/>
        <w:t>Volba do funkce přísedící Okresního soudu Praha – západ</w:t>
      </w:r>
    </w:p>
    <w:p w14:paraId="07E4A466"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4.</w:t>
      </w:r>
      <w:r w:rsidRPr="002E3234">
        <w:rPr>
          <w:rFonts w:ascii="Arial" w:hAnsi="Arial" w:cs="Arial"/>
          <w:color w:val="auto"/>
        </w:rPr>
        <w:tab/>
        <w:t>Prodej pozemku č. parc. 2467/1 u Strmé ulice</w:t>
      </w:r>
    </w:p>
    <w:p w14:paraId="69838D88"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5.</w:t>
      </w:r>
      <w:r w:rsidRPr="002E3234">
        <w:rPr>
          <w:rFonts w:ascii="Arial" w:hAnsi="Arial" w:cs="Arial"/>
          <w:color w:val="auto"/>
        </w:rPr>
        <w:tab/>
        <w:t>Odkoupení id. 1/3 pozemků č. 1326/18 a č. 1326/20</w:t>
      </w:r>
    </w:p>
    <w:p w14:paraId="76D98840"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6.</w:t>
      </w:r>
      <w:r w:rsidRPr="002E3234">
        <w:rPr>
          <w:rFonts w:ascii="Arial" w:hAnsi="Arial" w:cs="Arial"/>
          <w:color w:val="auto"/>
        </w:rPr>
        <w:tab/>
        <w:t>Záměr směny pozemků u pneuservisu u lávky</w:t>
      </w:r>
    </w:p>
    <w:p w14:paraId="124CE408"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7.</w:t>
      </w:r>
      <w:r w:rsidRPr="002E3234">
        <w:rPr>
          <w:rFonts w:ascii="Arial" w:hAnsi="Arial" w:cs="Arial"/>
          <w:color w:val="auto"/>
        </w:rPr>
        <w:tab/>
        <w:t>Pravidla pro vydávání Informačních listů</w:t>
      </w:r>
    </w:p>
    <w:p w14:paraId="2AD4C639" w14:textId="646D2C5A" w:rsidR="00E65D35" w:rsidRPr="002E3234" w:rsidRDefault="00E65D35" w:rsidP="00710A3C">
      <w:pPr>
        <w:pStyle w:val="Zkladntext"/>
        <w:widowControl/>
        <w:spacing w:before="120"/>
        <w:ind w:left="709" w:hanging="709"/>
        <w:jc w:val="both"/>
        <w:rPr>
          <w:rFonts w:ascii="Arial" w:hAnsi="Arial" w:cs="Arial"/>
          <w:color w:val="auto"/>
        </w:rPr>
      </w:pPr>
      <w:r w:rsidRPr="002E3234">
        <w:rPr>
          <w:rFonts w:ascii="Arial" w:hAnsi="Arial" w:cs="Arial"/>
          <w:color w:val="auto"/>
        </w:rPr>
        <w:t>8.</w:t>
      </w:r>
      <w:r w:rsidRPr="002E3234">
        <w:rPr>
          <w:rFonts w:ascii="Arial" w:hAnsi="Arial" w:cs="Arial"/>
          <w:color w:val="auto"/>
        </w:rPr>
        <w:tab/>
        <w:t>Podání žádosti o dotaci ze Středočeského Fond</w:t>
      </w:r>
      <w:r w:rsidR="00CE024F">
        <w:rPr>
          <w:rFonts w:ascii="Arial" w:hAnsi="Arial" w:cs="Arial"/>
          <w:color w:val="auto"/>
        </w:rPr>
        <w:t>u</w:t>
      </w:r>
      <w:r w:rsidRPr="002E3234">
        <w:rPr>
          <w:rFonts w:ascii="Arial" w:hAnsi="Arial" w:cs="Arial"/>
          <w:color w:val="auto"/>
        </w:rPr>
        <w:t xml:space="preserve"> podpory dobrovolných hasičů a složek IZS </w:t>
      </w:r>
      <w:r w:rsidRPr="002E3234">
        <w:rPr>
          <w:rFonts w:ascii="Arial" w:hAnsi="Arial" w:cs="Arial"/>
          <w:color w:val="auto"/>
        </w:rPr>
        <w:tab/>
      </w:r>
    </w:p>
    <w:p w14:paraId="3FC53ED7" w14:textId="77777777" w:rsidR="00E65D35" w:rsidRPr="002E3234" w:rsidRDefault="00E65D35" w:rsidP="00E65D35">
      <w:pPr>
        <w:pStyle w:val="Zkladntext"/>
        <w:widowControl/>
        <w:spacing w:before="120"/>
        <w:jc w:val="both"/>
        <w:rPr>
          <w:rFonts w:ascii="Arial" w:hAnsi="Arial" w:cs="Arial"/>
          <w:color w:val="auto"/>
        </w:rPr>
      </w:pPr>
      <w:r w:rsidRPr="002E3234">
        <w:rPr>
          <w:rFonts w:ascii="Arial" w:hAnsi="Arial" w:cs="Arial"/>
          <w:color w:val="auto"/>
        </w:rPr>
        <w:t>9.</w:t>
      </w:r>
      <w:r w:rsidRPr="002E3234">
        <w:rPr>
          <w:rFonts w:ascii="Arial" w:hAnsi="Arial" w:cs="Arial"/>
          <w:color w:val="auto"/>
        </w:rPr>
        <w:tab/>
        <w:t>Různé</w:t>
      </w:r>
    </w:p>
    <w:p w14:paraId="0D08988C" w14:textId="77777777" w:rsidR="00E65D35" w:rsidRPr="002E3234" w:rsidRDefault="00E65D35" w:rsidP="00E65D35">
      <w:pPr>
        <w:pStyle w:val="Zkladntext"/>
        <w:widowControl/>
        <w:spacing w:before="120"/>
        <w:jc w:val="both"/>
        <w:rPr>
          <w:rFonts w:ascii="Arial" w:hAnsi="Arial" w:cs="Arial"/>
          <w:color w:val="auto"/>
        </w:rPr>
      </w:pPr>
    </w:p>
    <w:p w14:paraId="1DD0EF8E" w14:textId="77777777" w:rsidR="00E65D35" w:rsidRPr="002E3234" w:rsidRDefault="00E65D35" w:rsidP="00E65D35">
      <w:pPr>
        <w:pStyle w:val="Zkladntext"/>
        <w:widowControl/>
        <w:spacing w:before="120"/>
        <w:jc w:val="both"/>
        <w:rPr>
          <w:rFonts w:ascii="Arial" w:hAnsi="Arial" w:cs="Arial"/>
          <w:color w:val="auto"/>
        </w:rPr>
      </w:pPr>
    </w:p>
    <w:p w14:paraId="7382D301" w14:textId="77777777" w:rsidR="00E65D35" w:rsidRPr="002E3234" w:rsidRDefault="00E65D35" w:rsidP="00064FED">
      <w:pPr>
        <w:pStyle w:val="Zkladntext"/>
        <w:widowControl/>
        <w:spacing w:before="120"/>
        <w:ind w:left="360"/>
        <w:jc w:val="both"/>
        <w:rPr>
          <w:rFonts w:ascii="Arial" w:hAnsi="Arial" w:cs="Arial"/>
          <w:b/>
          <w:bCs/>
        </w:rPr>
      </w:pPr>
    </w:p>
    <w:p w14:paraId="7CE5C4F2" w14:textId="77777777" w:rsidR="00064FED" w:rsidRPr="002E3234" w:rsidRDefault="00064FED" w:rsidP="00710A3C">
      <w:pPr>
        <w:pStyle w:val="Zkladntext"/>
        <w:widowControl/>
        <w:spacing w:before="120"/>
        <w:jc w:val="both"/>
        <w:rPr>
          <w:rFonts w:ascii="Arial" w:hAnsi="Arial" w:cs="Arial"/>
          <w:b/>
          <w:bCs/>
        </w:rPr>
      </w:pPr>
      <w:r w:rsidRPr="002E3234">
        <w:rPr>
          <w:rFonts w:ascii="Arial" w:hAnsi="Arial" w:cs="Arial"/>
          <w:b/>
          <w:bCs/>
        </w:rPr>
        <w:t>Prostor pro dotazy a náměty občanů</w:t>
      </w:r>
    </w:p>
    <w:p w14:paraId="15C17439" w14:textId="77777777" w:rsidR="00064FED" w:rsidRPr="002E3234" w:rsidRDefault="00064FED" w:rsidP="00933494">
      <w:pPr>
        <w:pStyle w:val="Zkladntext"/>
        <w:widowControl/>
        <w:spacing w:before="120"/>
        <w:jc w:val="both"/>
        <w:rPr>
          <w:rFonts w:ascii="Arial" w:hAnsi="Arial" w:cs="Arial"/>
        </w:rPr>
      </w:pPr>
      <w:r w:rsidRPr="002E3234">
        <w:rPr>
          <w:rFonts w:ascii="Arial" w:hAnsi="Arial" w:cs="Arial"/>
        </w:rPr>
        <w:t xml:space="preserve">Před zahájením zasedání zastupitelstva dal starosta prostor občanům </w:t>
      </w:r>
      <w:r w:rsidR="00B726F0" w:rsidRPr="002E3234">
        <w:rPr>
          <w:rFonts w:ascii="Arial" w:hAnsi="Arial" w:cs="Arial"/>
        </w:rPr>
        <w:t xml:space="preserve">na jejich dotazy a náměty zastupitelům v délce 20 minut. </w:t>
      </w:r>
      <w:r w:rsidRPr="002E3234">
        <w:rPr>
          <w:rFonts w:ascii="Arial" w:hAnsi="Arial" w:cs="Arial"/>
        </w:rPr>
        <w:t>Paní Koutníková se dotázala, zda město plánuje prodloužení zábradlí v Tyršově ulici podél trati směrem k</w:t>
      </w:r>
      <w:r w:rsidR="00EB30D8" w:rsidRPr="002E3234">
        <w:rPr>
          <w:rFonts w:ascii="Arial" w:hAnsi="Arial" w:cs="Arial"/>
        </w:rPr>
        <w:t> </w:t>
      </w:r>
      <w:r w:rsidRPr="002E3234">
        <w:rPr>
          <w:rFonts w:ascii="Arial" w:hAnsi="Arial" w:cs="Arial"/>
        </w:rPr>
        <w:t>závorám</w:t>
      </w:r>
      <w:r w:rsidR="00EB30D8" w:rsidRPr="002E3234">
        <w:rPr>
          <w:rFonts w:ascii="Arial" w:hAnsi="Arial" w:cs="Arial"/>
        </w:rPr>
        <w:t xml:space="preserve"> a proč </w:t>
      </w:r>
      <w:r w:rsidR="00ED7B50" w:rsidRPr="002E3234">
        <w:rPr>
          <w:rFonts w:ascii="Arial" w:hAnsi="Arial" w:cs="Arial"/>
        </w:rPr>
        <w:t>byly vytrhány</w:t>
      </w:r>
      <w:r w:rsidR="00EB30D8" w:rsidRPr="002E3234">
        <w:rPr>
          <w:rFonts w:ascii="Arial" w:hAnsi="Arial" w:cs="Arial"/>
        </w:rPr>
        <w:t xml:space="preserve"> traverzy kolem chodníku</w:t>
      </w:r>
      <w:r w:rsidRPr="002E3234">
        <w:rPr>
          <w:rFonts w:ascii="Arial" w:hAnsi="Arial" w:cs="Arial"/>
        </w:rPr>
        <w:t xml:space="preserve">. Starosta odpověděl, že </w:t>
      </w:r>
      <w:r w:rsidR="00EB30D8" w:rsidRPr="002E3234">
        <w:rPr>
          <w:rFonts w:ascii="Arial" w:hAnsi="Arial" w:cs="Arial"/>
        </w:rPr>
        <w:t xml:space="preserve">prodloužení zábradlí </w:t>
      </w:r>
      <w:r w:rsidRPr="002E3234">
        <w:rPr>
          <w:rFonts w:ascii="Arial" w:hAnsi="Arial" w:cs="Arial"/>
        </w:rPr>
        <w:t xml:space="preserve">závisí na </w:t>
      </w:r>
      <w:r w:rsidRPr="002E3234">
        <w:rPr>
          <w:rFonts w:ascii="Arial" w:hAnsi="Arial" w:cs="Arial"/>
        </w:rPr>
        <w:lastRenderedPageBreak/>
        <w:t>financích a podotkl, že část daného pozemku nepatří městu.</w:t>
      </w:r>
      <w:r w:rsidR="00EB30D8" w:rsidRPr="002E3234">
        <w:rPr>
          <w:rFonts w:ascii="Arial" w:hAnsi="Arial" w:cs="Arial"/>
        </w:rPr>
        <w:t xml:space="preserve"> T</w:t>
      </w:r>
      <w:r w:rsidR="0016594B" w:rsidRPr="002E3234">
        <w:rPr>
          <w:rFonts w:ascii="Arial" w:hAnsi="Arial" w:cs="Arial"/>
        </w:rPr>
        <w:t xml:space="preserve">raverzy </w:t>
      </w:r>
      <w:r w:rsidR="00ED7B50" w:rsidRPr="002E3234">
        <w:rPr>
          <w:rFonts w:ascii="Arial" w:hAnsi="Arial" w:cs="Arial"/>
        </w:rPr>
        <w:t>byly</w:t>
      </w:r>
      <w:r w:rsidR="00EB30D8" w:rsidRPr="002E3234">
        <w:rPr>
          <w:rFonts w:ascii="Arial" w:hAnsi="Arial" w:cs="Arial"/>
        </w:rPr>
        <w:t xml:space="preserve"> odstran</w:t>
      </w:r>
      <w:r w:rsidR="00ED7B50" w:rsidRPr="002E3234">
        <w:rPr>
          <w:rFonts w:ascii="Arial" w:hAnsi="Arial" w:cs="Arial"/>
        </w:rPr>
        <w:t>ěn</w:t>
      </w:r>
      <w:r w:rsidR="00EB30D8" w:rsidRPr="002E3234">
        <w:rPr>
          <w:rFonts w:ascii="Arial" w:hAnsi="Arial" w:cs="Arial"/>
        </w:rPr>
        <w:t>y z důvodu nefunkčnosti a neestetického vzhledu</w:t>
      </w:r>
      <w:r w:rsidR="0016594B" w:rsidRPr="002E3234">
        <w:rPr>
          <w:rFonts w:ascii="Arial" w:hAnsi="Arial" w:cs="Arial"/>
        </w:rPr>
        <w:t>.</w:t>
      </w:r>
      <w:r w:rsidRPr="002E3234">
        <w:rPr>
          <w:rFonts w:ascii="Arial" w:hAnsi="Arial" w:cs="Arial"/>
        </w:rPr>
        <w:t xml:space="preserve"> Paní Soukupová navrhla městu pojmenovat po prof.</w:t>
      </w:r>
      <w:r w:rsidR="00EB30D8" w:rsidRPr="002E3234">
        <w:rPr>
          <w:rFonts w:ascii="Arial" w:hAnsi="Arial" w:cs="Arial"/>
        </w:rPr>
        <w:t xml:space="preserve"> </w:t>
      </w:r>
      <w:r w:rsidRPr="002E3234">
        <w:rPr>
          <w:rFonts w:ascii="Arial" w:hAnsi="Arial" w:cs="Arial"/>
        </w:rPr>
        <w:t xml:space="preserve">Lewitovi </w:t>
      </w:r>
      <w:r w:rsidR="00DF6FF9" w:rsidRPr="002E3234">
        <w:rPr>
          <w:rFonts w:ascii="Arial" w:hAnsi="Arial" w:cs="Arial"/>
        </w:rPr>
        <w:t>dobřichovický</w:t>
      </w:r>
      <w:r w:rsidRPr="002E3234">
        <w:rPr>
          <w:rFonts w:ascii="Arial" w:hAnsi="Arial" w:cs="Arial"/>
        </w:rPr>
        <w:t xml:space="preserve"> park. </w:t>
      </w:r>
      <w:r w:rsidR="0016594B" w:rsidRPr="002E3234">
        <w:rPr>
          <w:rFonts w:ascii="Arial" w:hAnsi="Arial" w:cs="Arial"/>
        </w:rPr>
        <w:t xml:space="preserve">Upozornila na kaluž v Lomené ulici. </w:t>
      </w:r>
    </w:p>
    <w:p w14:paraId="39946F5F" w14:textId="77777777" w:rsidR="00C17C32" w:rsidRPr="002E3234" w:rsidRDefault="00C17C32" w:rsidP="00064FED">
      <w:pPr>
        <w:pStyle w:val="Zkladntext"/>
        <w:widowControl/>
        <w:spacing w:before="120"/>
        <w:jc w:val="both"/>
        <w:rPr>
          <w:rFonts w:ascii="Arial" w:hAnsi="Arial" w:cs="Arial"/>
        </w:rPr>
      </w:pPr>
    </w:p>
    <w:p w14:paraId="0E815FFD" w14:textId="77777777" w:rsidR="00064FED" w:rsidRPr="002E3234" w:rsidRDefault="00064FED" w:rsidP="00064FED">
      <w:pPr>
        <w:pStyle w:val="Zkladntext"/>
        <w:widowControl/>
        <w:spacing w:before="120"/>
        <w:jc w:val="both"/>
        <w:rPr>
          <w:rFonts w:ascii="Arial" w:hAnsi="Arial" w:cs="Arial"/>
        </w:rPr>
      </w:pPr>
      <w:r w:rsidRPr="002E3234">
        <w:rPr>
          <w:rFonts w:ascii="Arial" w:hAnsi="Arial" w:cs="Arial"/>
        </w:rPr>
        <w:t>Starosta navrhl hlasovat o všech připomínkách k minulému zápisu</w:t>
      </w:r>
      <w:r w:rsidR="00710A3C" w:rsidRPr="002E3234">
        <w:rPr>
          <w:rFonts w:ascii="Arial" w:hAnsi="Arial" w:cs="Arial"/>
        </w:rPr>
        <w:t xml:space="preserve"> ze zasedání zastupitelstva</w:t>
      </w:r>
      <w:r w:rsidRPr="002E3234">
        <w:rPr>
          <w:rFonts w:ascii="Arial" w:hAnsi="Arial" w:cs="Arial"/>
        </w:rPr>
        <w:t>. Uvedl, že zápisy z jednání zastupitelstva by měly být stručné a věcné. Doc. Koutník apeloval na vystižení podstaty věci. Podobně se vyjádřila Ing. Klimková. Mgr.</w:t>
      </w:r>
      <w:r w:rsidR="00EB30D8" w:rsidRPr="002E3234">
        <w:rPr>
          <w:rFonts w:ascii="Arial" w:hAnsi="Arial" w:cs="Arial"/>
        </w:rPr>
        <w:t xml:space="preserve"> </w:t>
      </w:r>
      <w:r w:rsidRPr="002E3234">
        <w:rPr>
          <w:rFonts w:ascii="Arial" w:hAnsi="Arial" w:cs="Arial"/>
        </w:rPr>
        <w:t xml:space="preserve">Millerová uvedla, že </w:t>
      </w:r>
      <w:r w:rsidR="00DF6FF9" w:rsidRPr="002E3234">
        <w:rPr>
          <w:rFonts w:ascii="Arial" w:hAnsi="Arial" w:cs="Arial"/>
        </w:rPr>
        <w:t xml:space="preserve">v zápisu byla u jednoho bodu </w:t>
      </w:r>
      <w:r w:rsidRPr="002E3234">
        <w:rPr>
          <w:rFonts w:ascii="Arial" w:hAnsi="Arial" w:cs="Arial"/>
        </w:rPr>
        <w:t>chyba v</w:t>
      </w:r>
      <w:r w:rsidR="00DF6FF9" w:rsidRPr="002E3234">
        <w:rPr>
          <w:rFonts w:ascii="Arial" w:hAnsi="Arial" w:cs="Arial"/>
        </w:rPr>
        <w:t> uvedeném počtu hlasů u</w:t>
      </w:r>
      <w:r w:rsidRPr="002E3234">
        <w:rPr>
          <w:rFonts w:ascii="Arial" w:hAnsi="Arial" w:cs="Arial"/>
        </w:rPr>
        <w:t xml:space="preserve"> hlasování. </w:t>
      </w:r>
      <w:r w:rsidR="00ED7B50" w:rsidRPr="002E3234">
        <w:rPr>
          <w:rFonts w:ascii="Arial" w:hAnsi="Arial" w:cs="Arial"/>
        </w:rPr>
        <w:t xml:space="preserve">Poté bylo hlasováno o připomínkách k zápisu, podaných třemi zastupiteli (Ing. </w:t>
      </w:r>
      <w:r w:rsidR="00DF6FF9" w:rsidRPr="002E3234">
        <w:rPr>
          <w:rFonts w:ascii="Arial" w:hAnsi="Arial" w:cs="Arial"/>
        </w:rPr>
        <w:t>K</w:t>
      </w:r>
      <w:r w:rsidR="00ED7B50" w:rsidRPr="002E3234">
        <w:rPr>
          <w:rFonts w:ascii="Arial" w:hAnsi="Arial" w:cs="Arial"/>
        </w:rPr>
        <w:t xml:space="preserve">limkovou, Mgr. Millerovou </w:t>
      </w:r>
      <w:r w:rsidR="00170AB5" w:rsidRPr="002E3234">
        <w:rPr>
          <w:rFonts w:ascii="Arial" w:hAnsi="Arial" w:cs="Arial"/>
        </w:rPr>
        <w:t>a Ing. arch. K</w:t>
      </w:r>
      <w:r w:rsidR="00ED7B50" w:rsidRPr="002E3234">
        <w:rPr>
          <w:rFonts w:ascii="Arial" w:hAnsi="Arial" w:cs="Arial"/>
        </w:rPr>
        <w:t>ándlem).</w:t>
      </w:r>
    </w:p>
    <w:p w14:paraId="144C2389" w14:textId="77777777" w:rsidR="00B726F0" w:rsidRPr="002E3234" w:rsidRDefault="00B726F0" w:rsidP="00064FED">
      <w:pPr>
        <w:pStyle w:val="Zkladntext"/>
        <w:widowControl/>
        <w:spacing w:before="120"/>
        <w:jc w:val="both"/>
        <w:rPr>
          <w:rFonts w:ascii="Arial" w:hAnsi="Arial" w:cs="Arial"/>
        </w:rPr>
      </w:pPr>
      <w:r w:rsidRPr="002E3234">
        <w:rPr>
          <w:rFonts w:ascii="Arial" w:hAnsi="Arial" w:cs="Arial"/>
        </w:rPr>
        <w:t xml:space="preserve">Hlasování: Pro </w:t>
      </w:r>
      <w:r w:rsidR="00DF6FF9" w:rsidRPr="002E3234">
        <w:rPr>
          <w:rFonts w:ascii="Arial" w:hAnsi="Arial" w:cs="Arial"/>
        </w:rPr>
        <w:t>úpravu textu zápisu z minulého zasedání v souladu s připomínkami uvedených zastupitelů</w:t>
      </w:r>
      <w:r w:rsidRPr="002E3234">
        <w:rPr>
          <w:rFonts w:ascii="Arial" w:hAnsi="Arial" w:cs="Arial"/>
        </w:rPr>
        <w:t xml:space="preserve"> hlasovalo všech </w:t>
      </w:r>
      <w:r w:rsidR="00064FED" w:rsidRPr="002E3234">
        <w:rPr>
          <w:rFonts w:ascii="Arial" w:hAnsi="Arial" w:cs="Arial"/>
        </w:rPr>
        <w:t>15</w:t>
      </w:r>
      <w:r w:rsidRPr="002E3234">
        <w:rPr>
          <w:rFonts w:ascii="Arial" w:hAnsi="Arial" w:cs="Arial"/>
        </w:rPr>
        <w:t xml:space="preserve"> zastupitelů.</w:t>
      </w:r>
    </w:p>
    <w:p w14:paraId="47FC0234" w14:textId="77777777" w:rsidR="00064FED" w:rsidRPr="002E3234" w:rsidRDefault="00064FED" w:rsidP="00064FED">
      <w:pPr>
        <w:pStyle w:val="Zkladntext"/>
        <w:widowControl/>
        <w:spacing w:before="120"/>
        <w:jc w:val="both"/>
        <w:rPr>
          <w:rFonts w:ascii="Arial" w:hAnsi="Arial" w:cs="Arial"/>
        </w:rPr>
      </w:pPr>
    </w:p>
    <w:p w14:paraId="29ED7104" w14:textId="77777777" w:rsidR="00ED7B50" w:rsidRPr="002E3234" w:rsidRDefault="00ED7B50" w:rsidP="00064FED">
      <w:pPr>
        <w:pStyle w:val="Zkladntext"/>
        <w:widowControl/>
        <w:spacing w:before="120"/>
        <w:jc w:val="both"/>
        <w:rPr>
          <w:rFonts w:ascii="Arial" w:hAnsi="Arial" w:cs="Arial"/>
        </w:rPr>
      </w:pPr>
    </w:p>
    <w:p w14:paraId="15155E0E"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1.</w:t>
      </w:r>
      <w:r w:rsidRPr="002E3234">
        <w:rPr>
          <w:rFonts w:ascii="Arial" w:hAnsi="Arial" w:cs="Arial"/>
          <w:b/>
          <w:bCs/>
        </w:rPr>
        <w:tab/>
        <w:t xml:space="preserve">Schválení rozpočtového opatření č. 4 – změna rozpočtu pro období 1-12/2014 dle skutečného stavu hospodaření </w:t>
      </w:r>
    </w:p>
    <w:p w14:paraId="6FC5EA04" w14:textId="77777777" w:rsidR="00064FED" w:rsidRPr="002E3234" w:rsidRDefault="00064FED" w:rsidP="00064FED">
      <w:pPr>
        <w:pStyle w:val="Zkladntext"/>
        <w:widowControl/>
        <w:spacing w:before="120"/>
        <w:jc w:val="both"/>
        <w:rPr>
          <w:rFonts w:ascii="Arial" w:hAnsi="Arial" w:cs="Arial"/>
        </w:rPr>
      </w:pPr>
      <w:r w:rsidRPr="002E3234">
        <w:rPr>
          <w:rFonts w:ascii="Arial" w:hAnsi="Arial" w:cs="Arial"/>
        </w:rPr>
        <w:t xml:space="preserve">Starosta uvedl, že tento bod ze zákona musí zastupitelstvo schválit tak, aby reflektoval skutečné hospodaření daného roku. Proto je nutno vždy schválit změnu rozpočtu počátkem následujícího roku dle skutečného stavu hospodaření. Dále uvedl, že hospodaření </w:t>
      </w:r>
      <w:r w:rsidR="00DF6FF9" w:rsidRPr="002E3234">
        <w:rPr>
          <w:rFonts w:ascii="Arial" w:hAnsi="Arial" w:cs="Arial"/>
        </w:rPr>
        <w:t xml:space="preserve">města Dobřichovice </w:t>
      </w:r>
      <w:r w:rsidRPr="002E3234">
        <w:rPr>
          <w:rFonts w:ascii="Arial" w:hAnsi="Arial" w:cs="Arial"/>
        </w:rPr>
        <w:t>za r</w:t>
      </w:r>
      <w:r w:rsidR="00ED7B50" w:rsidRPr="002E3234">
        <w:rPr>
          <w:rFonts w:ascii="Arial" w:hAnsi="Arial" w:cs="Arial"/>
        </w:rPr>
        <w:t>ok</w:t>
      </w:r>
      <w:r w:rsidRPr="002E3234">
        <w:rPr>
          <w:rFonts w:ascii="Arial" w:hAnsi="Arial" w:cs="Arial"/>
        </w:rPr>
        <w:t xml:space="preserve"> 2014, tedy </w:t>
      </w:r>
      <w:r w:rsidR="00ED7B50" w:rsidRPr="002E3234">
        <w:rPr>
          <w:rFonts w:ascii="Arial" w:hAnsi="Arial" w:cs="Arial"/>
        </w:rPr>
        <w:t xml:space="preserve">v podstatě </w:t>
      </w:r>
      <w:r w:rsidRPr="002E3234">
        <w:rPr>
          <w:rFonts w:ascii="Arial" w:hAnsi="Arial" w:cs="Arial"/>
        </w:rPr>
        <w:t>ten samý výkaz musí zastupitelstvo schvalovat ještě jednou, ale to až po schválení hospodaření auditorem</w:t>
      </w:r>
      <w:r w:rsidR="00EB30D8" w:rsidRPr="002E3234">
        <w:rPr>
          <w:rFonts w:ascii="Arial" w:hAnsi="Arial" w:cs="Arial"/>
        </w:rPr>
        <w:t>,</w:t>
      </w:r>
      <w:r w:rsidRPr="002E3234">
        <w:rPr>
          <w:rFonts w:ascii="Arial" w:hAnsi="Arial" w:cs="Arial"/>
        </w:rPr>
        <w:t xml:space="preserve"> tj. patrně na příštím zasedání zastupitelstva.</w:t>
      </w:r>
      <w:r w:rsidR="00DF6FF9" w:rsidRPr="002E3234">
        <w:rPr>
          <w:rFonts w:ascii="Arial" w:hAnsi="Arial" w:cs="Arial"/>
        </w:rPr>
        <w:t xml:space="preserve"> </w:t>
      </w:r>
      <w:r w:rsidRPr="002E3234">
        <w:rPr>
          <w:rFonts w:ascii="Arial" w:hAnsi="Arial" w:cs="Arial"/>
        </w:rPr>
        <w:t>Ing. Klimková se zeptala, kolik je neproplacených prací a zda se převádějí do dalšího roku</w:t>
      </w:r>
      <w:r w:rsidR="00B726F0" w:rsidRPr="002E3234">
        <w:rPr>
          <w:rFonts w:ascii="Arial" w:hAnsi="Arial" w:cs="Arial"/>
        </w:rPr>
        <w:t>.</w:t>
      </w:r>
      <w:r w:rsidRPr="002E3234">
        <w:rPr>
          <w:rFonts w:ascii="Arial" w:hAnsi="Arial" w:cs="Arial"/>
        </w:rPr>
        <w:t xml:space="preserve"> Ing. Havlík vysvětlil, </w:t>
      </w:r>
      <w:r w:rsidR="00DF6FF9" w:rsidRPr="002E3234">
        <w:rPr>
          <w:rFonts w:ascii="Arial" w:hAnsi="Arial" w:cs="Arial"/>
        </w:rPr>
        <w:t xml:space="preserve">že </w:t>
      </w:r>
      <w:r w:rsidRPr="002E3234">
        <w:rPr>
          <w:rFonts w:ascii="Arial" w:hAnsi="Arial" w:cs="Arial"/>
        </w:rPr>
        <w:t xml:space="preserve">pokud se </w:t>
      </w:r>
      <w:r w:rsidR="00DF6FF9" w:rsidRPr="002E3234">
        <w:rPr>
          <w:rFonts w:ascii="Arial" w:hAnsi="Arial" w:cs="Arial"/>
        </w:rPr>
        <w:t xml:space="preserve">práce </w:t>
      </w:r>
      <w:r w:rsidRPr="002E3234">
        <w:rPr>
          <w:rFonts w:ascii="Arial" w:hAnsi="Arial" w:cs="Arial"/>
        </w:rPr>
        <w:t>neproplácí v minulém roce, účtuje se v letošním a tím se narovná skutečnost.</w:t>
      </w:r>
    </w:p>
    <w:p w14:paraId="16AF9EBB" w14:textId="77777777" w:rsidR="00AF58F7" w:rsidRPr="002E3234" w:rsidRDefault="00AF58F7" w:rsidP="00AF58F7">
      <w:pPr>
        <w:spacing w:after="0" w:line="240" w:lineRule="auto"/>
        <w:jc w:val="both"/>
        <w:rPr>
          <w:rFonts w:ascii="Arial" w:hAnsi="Arial" w:cs="Arial"/>
          <w:color w:val="000000"/>
          <w:sz w:val="24"/>
          <w:szCs w:val="24"/>
        </w:rPr>
      </w:pPr>
    </w:p>
    <w:p w14:paraId="6A692866" w14:textId="77777777" w:rsidR="00AF58F7" w:rsidRPr="002E3234" w:rsidRDefault="00AF58F7" w:rsidP="00AF58F7">
      <w:pPr>
        <w:spacing w:after="0" w:line="240" w:lineRule="auto"/>
        <w:jc w:val="both"/>
        <w:rPr>
          <w:rFonts w:ascii="Arial" w:hAnsi="Arial" w:cs="Arial"/>
          <w:i/>
          <w:iCs/>
          <w:color w:val="000000"/>
          <w:sz w:val="24"/>
          <w:szCs w:val="24"/>
        </w:rPr>
      </w:pPr>
      <w:r w:rsidRPr="002E3234">
        <w:rPr>
          <w:rFonts w:ascii="Arial" w:hAnsi="Arial" w:cs="Arial"/>
          <w:i/>
          <w:iCs/>
          <w:color w:val="000000"/>
          <w:sz w:val="24"/>
          <w:szCs w:val="24"/>
        </w:rPr>
        <w:t xml:space="preserve">Usnesení: Zastupitelstvo </w:t>
      </w:r>
      <w:r w:rsidR="00ED7B50" w:rsidRPr="002E3234">
        <w:rPr>
          <w:rFonts w:ascii="Arial" w:hAnsi="Arial" w:cs="Arial"/>
          <w:i/>
          <w:iCs/>
          <w:color w:val="000000"/>
          <w:sz w:val="24"/>
          <w:szCs w:val="24"/>
        </w:rPr>
        <w:t>m</w:t>
      </w:r>
      <w:r w:rsidRPr="002E3234">
        <w:rPr>
          <w:rFonts w:ascii="Arial" w:hAnsi="Arial" w:cs="Arial"/>
          <w:i/>
          <w:iCs/>
          <w:color w:val="000000"/>
          <w:sz w:val="24"/>
          <w:szCs w:val="24"/>
        </w:rPr>
        <w:t>ěsta Dobřichovice schvaluje rozpočtové opatření č.4 –</w:t>
      </w:r>
      <w:r w:rsidR="00DF6FF9" w:rsidRPr="002E3234">
        <w:rPr>
          <w:rFonts w:ascii="Arial" w:hAnsi="Arial" w:cs="Arial"/>
          <w:i/>
          <w:iCs/>
          <w:color w:val="000000"/>
          <w:sz w:val="24"/>
          <w:szCs w:val="24"/>
        </w:rPr>
        <w:t xml:space="preserve"> </w:t>
      </w:r>
      <w:r w:rsidRPr="002E3234">
        <w:rPr>
          <w:rFonts w:ascii="Arial" w:hAnsi="Arial" w:cs="Arial"/>
          <w:i/>
          <w:iCs/>
          <w:color w:val="000000"/>
          <w:sz w:val="24"/>
          <w:szCs w:val="24"/>
        </w:rPr>
        <w:t>změnu rozpočtu pro období leden – prosinec 2014 dle skutečného stavu hospodaření.</w:t>
      </w:r>
    </w:p>
    <w:p w14:paraId="5F3FC14C" w14:textId="77777777" w:rsidR="00064FED" w:rsidRPr="002E3234" w:rsidRDefault="00064FED" w:rsidP="00064FED">
      <w:pPr>
        <w:pStyle w:val="Zkladntext"/>
        <w:widowControl/>
        <w:spacing w:before="120"/>
        <w:jc w:val="both"/>
        <w:rPr>
          <w:rFonts w:ascii="Arial" w:hAnsi="Arial" w:cs="Arial"/>
        </w:rPr>
      </w:pPr>
      <w:r w:rsidRPr="002E3234">
        <w:rPr>
          <w:rFonts w:ascii="Arial" w:hAnsi="Arial" w:cs="Arial"/>
        </w:rPr>
        <w:t>Hlasování</w:t>
      </w:r>
      <w:r w:rsidR="00B726F0" w:rsidRPr="002E3234">
        <w:rPr>
          <w:rFonts w:ascii="Arial" w:hAnsi="Arial" w:cs="Arial"/>
        </w:rPr>
        <w:t>:</w:t>
      </w:r>
      <w:r w:rsidRPr="002E3234">
        <w:rPr>
          <w:rFonts w:ascii="Arial" w:hAnsi="Arial" w:cs="Arial"/>
        </w:rPr>
        <w:t xml:space="preserve"> Pro </w:t>
      </w:r>
      <w:r w:rsidR="00B726F0" w:rsidRPr="002E3234">
        <w:rPr>
          <w:rFonts w:ascii="Arial" w:hAnsi="Arial" w:cs="Arial"/>
        </w:rPr>
        <w:t xml:space="preserve">schválení hlasovalo </w:t>
      </w:r>
      <w:r w:rsidRPr="002E3234">
        <w:rPr>
          <w:rFonts w:ascii="Arial" w:hAnsi="Arial" w:cs="Arial"/>
        </w:rPr>
        <w:t>13</w:t>
      </w:r>
      <w:r w:rsidR="00B726F0" w:rsidRPr="002E3234">
        <w:rPr>
          <w:rFonts w:ascii="Arial" w:hAnsi="Arial" w:cs="Arial"/>
        </w:rPr>
        <w:t xml:space="preserve"> zastupitelů, </w:t>
      </w:r>
      <w:r w:rsidRPr="002E3234">
        <w:rPr>
          <w:rFonts w:ascii="Arial" w:hAnsi="Arial" w:cs="Arial"/>
        </w:rPr>
        <w:t xml:space="preserve">zdrželi se 2 </w:t>
      </w:r>
      <w:r w:rsidR="00B726F0" w:rsidRPr="002E3234">
        <w:rPr>
          <w:rFonts w:ascii="Arial" w:hAnsi="Arial" w:cs="Arial"/>
        </w:rPr>
        <w:t>(</w:t>
      </w:r>
      <w:r w:rsidR="00170AB5" w:rsidRPr="002E3234">
        <w:rPr>
          <w:rFonts w:ascii="Arial" w:hAnsi="Arial" w:cs="Arial"/>
        </w:rPr>
        <w:t>Doc. Koutník a Ing. a</w:t>
      </w:r>
      <w:r w:rsidRPr="002E3234">
        <w:rPr>
          <w:rFonts w:ascii="Arial" w:hAnsi="Arial" w:cs="Arial"/>
        </w:rPr>
        <w:t>rch. Tunková</w:t>
      </w:r>
      <w:r w:rsidR="00B726F0" w:rsidRPr="002E3234">
        <w:rPr>
          <w:rFonts w:ascii="Arial" w:hAnsi="Arial" w:cs="Arial"/>
        </w:rPr>
        <w:t>)</w:t>
      </w:r>
      <w:r w:rsidRPr="002E3234">
        <w:rPr>
          <w:rFonts w:ascii="Arial" w:hAnsi="Arial" w:cs="Arial"/>
        </w:rPr>
        <w:t xml:space="preserve"> </w:t>
      </w:r>
    </w:p>
    <w:p w14:paraId="2BE75E32" w14:textId="77777777" w:rsidR="00064FED" w:rsidRPr="002E3234" w:rsidRDefault="00064FED" w:rsidP="00064FED">
      <w:pPr>
        <w:pStyle w:val="Zkladntext"/>
        <w:widowControl/>
        <w:spacing w:before="120"/>
        <w:jc w:val="both"/>
        <w:rPr>
          <w:rFonts w:ascii="Arial" w:hAnsi="Arial" w:cs="Arial"/>
        </w:rPr>
      </w:pPr>
    </w:p>
    <w:p w14:paraId="661578FB" w14:textId="77777777" w:rsidR="00ED7B50" w:rsidRPr="002E3234" w:rsidRDefault="00ED7B50" w:rsidP="00064FED">
      <w:pPr>
        <w:pStyle w:val="Zkladntext"/>
        <w:widowControl/>
        <w:spacing w:before="120"/>
        <w:jc w:val="both"/>
        <w:rPr>
          <w:rFonts w:ascii="Arial" w:hAnsi="Arial" w:cs="Arial"/>
          <w:b/>
          <w:bCs/>
        </w:rPr>
      </w:pPr>
    </w:p>
    <w:p w14:paraId="60CF26B3"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2.</w:t>
      </w:r>
      <w:r w:rsidRPr="002E3234">
        <w:rPr>
          <w:rFonts w:ascii="Arial" w:hAnsi="Arial" w:cs="Arial"/>
          <w:b/>
          <w:bCs/>
        </w:rPr>
        <w:tab/>
        <w:t>Návrh rozpočtu města na rok 2015</w:t>
      </w:r>
    </w:p>
    <w:p w14:paraId="060C81FD" w14:textId="77777777" w:rsidR="00064FED" w:rsidRPr="002E3234" w:rsidRDefault="00064FED" w:rsidP="00064FED">
      <w:pPr>
        <w:pStyle w:val="Zkladntext"/>
        <w:widowControl/>
        <w:spacing w:before="120"/>
        <w:jc w:val="both"/>
        <w:rPr>
          <w:rFonts w:ascii="Arial" w:hAnsi="Arial" w:cs="Arial"/>
        </w:rPr>
      </w:pPr>
      <w:r w:rsidRPr="002E3234">
        <w:rPr>
          <w:rFonts w:ascii="Arial" w:hAnsi="Arial" w:cs="Arial"/>
        </w:rPr>
        <w:t xml:space="preserve">Starosta předložil návrh rozpočtu 2015, o němž zastupitelé jednali již na své pracovní </w:t>
      </w:r>
      <w:r w:rsidR="00ED7B50" w:rsidRPr="002E3234">
        <w:rPr>
          <w:rFonts w:ascii="Arial" w:hAnsi="Arial" w:cs="Arial"/>
        </w:rPr>
        <w:t>schůzce dne</w:t>
      </w:r>
      <w:r w:rsidRPr="002E3234">
        <w:rPr>
          <w:rFonts w:ascii="Arial" w:hAnsi="Arial" w:cs="Arial"/>
        </w:rPr>
        <w:t xml:space="preserve"> 20. 1. 2015. </w:t>
      </w:r>
      <w:r w:rsidR="00ED7B50" w:rsidRPr="002E3234">
        <w:rPr>
          <w:rFonts w:ascii="Arial" w:hAnsi="Arial" w:cs="Arial"/>
        </w:rPr>
        <w:t>Při přípravě rozpočtu v</w:t>
      </w:r>
      <w:r w:rsidRPr="002E3234">
        <w:rPr>
          <w:rFonts w:ascii="Arial" w:hAnsi="Arial" w:cs="Arial"/>
        </w:rPr>
        <w:t>ycházel ze skutečnosti roku 2014, z rozpracovaných akcí, které je nutno v roce 2015 dokončit a z investičních priorit. Ty projednali zastupitelé na svém posledním zasedání.</w:t>
      </w:r>
      <w:r w:rsidR="005F090E" w:rsidRPr="002E3234">
        <w:rPr>
          <w:rFonts w:ascii="Arial" w:hAnsi="Arial" w:cs="Arial"/>
        </w:rPr>
        <w:t xml:space="preserve"> </w:t>
      </w:r>
      <w:r w:rsidR="00ED7B50" w:rsidRPr="002E3234">
        <w:rPr>
          <w:rFonts w:ascii="Arial" w:hAnsi="Arial" w:cs="Arial"/>
        </w:rPr>
        <w:t>V návrhu rozpočtu jsou akcentovány především</w:t>
      </w:r>
      <w:r w:rsidRPr="002E3234">
        <w:rPr>
          <w:rFonts w:ascii="Arial" w:hAnsi="Arial" w:cs="Arial"/>
        </w:rPr>
        <w:t xml:space="preserve"> tyto priority: dokončení druhé třídy nástavby mateřské školy, instalace veřejného osvětlení v lokalitách, kde dosud není nebo je nevyhovující a dokončení pořízení nového územního plánu v souladu s platným stavebním zákonem</w:t>
      </w:r>
      <w:r w:rsidR="00E8236D" w:rsidRPr="002E3234">
        <w:rPr>
          <w:rFonts w:ascii="Arial" w:hAnsi="Arial" w:cs="Arial"/>
        </w:rPr>
        <w:t xml:space="preserve"> a samozřejmě </w:t>
      </w:r>
      <w:r w:rsidR="00DF6FF9" w:rsidRPr="002E3234">
        <w:rPr>
          <w:rFonts w:ascii="Arial" w:hAnsi="Arial" w:cs="Arial"/>
        </w:rPr>
        <w:t xml:space="preserve">je </w:t>
      </w:r>
      <w:r w:rsidR="00E8236D" w:rsidRPr="002E3234">
        <w:rPr>
          <w:rFonts w:ascii="Arial" w:hAnsi="Arial" w:cs="Arial"/>
        </w:rPr>
        <w:t>zohled</w:t>
      </w:r>
      <w:r w:rsidR="00DF6FF9" w:rsidRPr="002E3234">
        <w:rPr>
          <w:rFonts w:ascii="Arial" w:hAnsi="Arial" w:cs="Arial"/>
        </w:rPr>
        <w:t>něna</w:t>
      </w:r>
      <w:r w:rsidR="00E8236D" w:rsidRPr="002E3234">
        <w:rPr>
          <w:rFonts w:ascii="Arial" w:hAnsi="Arial" w:cs="Arial"/>
        </w:rPr>
        <w:t xml:space="preserve"> nutnost dokončit rozpracované stavební akce (škola, školka, komunikace)</w:t>
      </w:r>
      <w:r w:rsidRPr="002E3234">
        <w:rPr>
          <w:rFonts w:ascii="Arial" w:hAnsi="Arial" w:cs="Arial"/>
        </w:rPr>
        <w:t>.</w:t>
      </w:r>
    </w:p>
    <w:p w14:paraId="28E37C09" w14:textId="6EFF880B" w:rsidR="00064FED" w:rsidRPr="002E3234" w:rsidRDefault="00064FED" w:rsidP="00064FED">
      <w:pPr>
        <w:jc w:val="both"/>
        <w:rPr>
          <w:rFonts w:ascii="Arial" w:hAnsi="Arial" w:cs="Arial"/>
          <w:color w:val="000000"/>
          <w:sz w:val="24"/>
          <w:szCs w:val="24"/>
        </w:rPr>
      </w:pPr>
      <w:r w:rsidRPr="002E3234">
        <w:rPr>
          <w:rFonts w:ascii="Arial" w:hAnsi="Arial" w:cs="Arial"/>
          <w:color w:val="000000"/>
          <w:sz w:val="24"/>
          <w:szCs w:val="24"/>
        </w:rPr>
        <w:lastRenderedPageBreak/>
        <w:t>Při stanovování předpokládaných příjmů rozpočtu z hlavních daní vycházel starosta z rozpočtu roku 2014 tedy cca 36 mil</w:t>
      </w:r>
      <w:r w:rsidR="00DF6FF9" w:rsidRPr="002E3234">
        <w:rPr>
          <w:rFonts w:ascii="Arial" w:hAnsi="Arial" w:cs="Arial"/>
          <w:color w:val="000000"/>
          <w:sz w:val="24"/>
          <w:szCs w:val="24"/>
        </w:rPr>
        <w:t>.</w:t>
      </w:r>
      <w:r w:rsidRPr="002E3234">
        <w:rPr>
          <w:rFonts w:ascii="Arial" w:hAnsi="Arial" w:cs="Arial"/>
          <w:color w:val="000000"/>
          <w:sz w:val="24"/>
          <w:szCs w:val="24"/>
        </w:rPr>
        <w:t xml:space="preserve"> Kč. Zastupitelé vznesli doplňující dotazy a připomínky</w:t>
      </w:r>
      <w:r w:rsidR="00DF6FF9" w:rsidRPr="002E3234">
        <w:rPr>
          <w:rFonts w:ascii="Arial" w:hAnsi="Arial" w:cs="Arial"/>
          <w:color w:val="000000"/>
          <w:sz w:val="24"/>
          <w:szCs w:val="24"/>
        </w:rPr>
        <w:t>,</w:t>
      </w:r>
      <w:r w:rsidRPr="002E3234">
        <w:rPr>
          <w:rFonts w:ascii="Arial" w:hAnsi="Arial" w:cs="Arial"/>
          <w:color w:val="000000"/>
          <w:sz w:val="24"/>
          <w:szCs w:val="24"/>
        </w:rPr>
        <w:t xml:space="preserve"> např. Ing. Klimková navrhla vytvořit strategii priorit oprav komunikací. Starosta souhlasil s tím, že pro letošní rok je již </w:t>
      </w:r>
      <w:r w:rsidR="00DF6FF9" w:rsidRPr="002E3234">
        <w:rPr>
          <w:rFonts w:ascii="Arial" w:hAnsi="Arial" w:cs="Arial"/>
          <w:color w:val="000000"/>
          <w:sz w:val="24"/>
          <w:szCs w:val="24"/>
        </w:rPr>
        <w:t>poměrně malý prostor na nové větší stavební akce</w:t>
      </w:r>
      <w:r w:rsidRPr="002E3234">
        <w:rPr>
          <w:rFonts w:ascii="Arial" w:hAnsi="Arial" w:cs="Arial"/>
          <w:color w:val="000000"/>
          <w:sz w:val="24"/>
          <w:szCs w:val="24"/>
        </w:rPr>
        <w:t xml:space="preserve"> a město se na stanovení pořadí může soustředit v dalším roce</w:t>
      </w:r>
      <w:r w:rsidR="00DF6FF9" w:rsidRPr="002E3234">
        <w:rPr>
          <w:rFonts w:ascii="Arial" w:hAnsi="Arial" w:cs="Arial"/>
          <w:color w:val="000000"/>
          <w:sz w:val="24"/>
          <w:szCs w:val="24"/>
        </w:rPr>
        <w:t>.</w:t>
      </w:r>
      <w:r w:rsidRPr="002E3234">
        <w:rPr>
          <w:rFonts w:ascii="Arial" w:hAnsi="Arial" w:cs="Arial"/>
          <w:color w:val="000000"/>
          <w:sz w:val="24"/>
          <w:szCs w:val="24"/>
        </w:rPr>
        <w:t xml:space="preserve"> </w:t>
      </w:r>
      <w:r w:rsidR="00DF6FF9" w:rsidRPr="002E3234">
        <w:rPr>
          <w:rFonts w:ascii="Arial" w:hAnsi="Arial" w:cs="Arial"/>
          <w:color w:val="000000"/>
          <w:sz w:val="24"/>
          <w:szCs w:val="24"/>
        </w:rPr>
        <w:t>Z</w:t>
      </w:r>
      <w:r w:rsidRPr="002E3234">
        <w:rPr>
          <w:rFonts w:ascii="Arial" w:hAnsi="Arial" w:cs="Arial"/>
          <w:color w:val="000000"/>
          <w:sz w:val="24"/>
          <w:szCs w:val="24"/>
        </w:rPr>
        <w:t xml:space="preserve">ároveň upozornil, že v případě získání dotace na danou komunikaci bude mít samozřejmě přednost oprava, na kterou je získaná dotace. </w:t>
      </w:r>
      <w:r w:rsidR="00632EFB" w:rsidRPr="002E3234">
        <w:rPr>
          <w:rFonts w:ascii="Arial" w:hAnsi="Arial" w:cs="Arial"/>
          <w:color w:val="000000"/>
          <w:sz w:val="24"/>
          <w:szCs w:val="24"/>
        </w:rPr>
        <w:t>Ing. Ksandr vyjádřil nesouhlas z návrhem rozpočtu zejména kvůli navyšování příjmů prodejem obecních pozemků</w:t>
      </w:r>
      <w:r w:rsidR="00282424" w:rsidRPr="002E3234">
        <w:rPr>
          <w:rFonts w:ascii="Arial" w:hAnsi="Arial" w:cs="Arial"/>
          <w:color w:val="000000"/>
          <w:sz w:val="24"/>
          <w:szCs w:val="24"/>
        </w:rPr>
        <w:t xml:space="preserve">. Navrhl řešit potřebu </w:t>
      </w:r>
      <w:r w:rsidR="00433FD6" w:rsidRPr="002E3234">
        <w:rPr>
          <w:rFonts w:ascii="Arial" w:hAnsi="Arial" w:cs="Arial"/>
          <w:color w:val="000000"/>
          <w:sz w:val="24"/>
          <w:szCs w:val="24"/>
        </w:rPr>
        <w:t xml:space="preserve">finanční </w:t>
      </w:r>
      <w:r w:rsidR="00282424" w:rsidRPr="002E3234">
        <w:rPr>
          <w:rFonts w:ascii="Arial" w:hAnsi="Arial" w:cs="Arial"/>
          <w:color w:val="000000"/>
          <w:sz w:val="24"/>
          <w:szCs w:val="24"/>
        </w:rPr>
        <w:t xml:space="preserve">hotovosti jiným způsobem, např. navýšením </w:t>
      </w:r>
      <w:r w:rsidR="008C512B" w:rsidRPr="002E3234">
        <w:rPr>
          <w:rFonts w:ascii="Arial" w:hAnsi="Arial" w:cs="Arial"/>
          <w:color w:val="000000"/>
          <w:sz w:val="24"/>
          <w:szCs w:val="24"/>
        </w:rPr>
        <w:t>již odsouhlasené</w:t>
      </w:r>
      <w:r w:rsidR="00282424" w:rsidRPr="002E3234">
        <w:rPr>
          <w:rFonts w:ascii="Arial" w:hAnsi="Arial" w:cs="Arial"/>
          <w:color w:val="000000"/>
          <w:sz w:val="24"/>
          <w:szCs w:val="24"/>
        </w:rPr>
        <w:t xml:space="preserve"> </w:t>
      </w:r>
      <w:r w:rsidR="0022208A" w:rsidRPr="002E3234">
        <w:rPr>
          <w:rFonts w:ascii="Arial" w:hAnsi="Arial" w:cs="Arial"/>
          <w:color w:val="000000"/>
          <w:sz w:val="24"/>
          <w:szCs w:val="24"/>
        </w:rPr>
        <w:t xml:space="preserve">velmi výhodné </w:t>
      </w:r>
      <w:r w:rsidR="00282424" w:rsidRPr="002E3234">
        <w:rPr>
          <w:rFonts w:ascii="Arial" w:hAnsi="Arial" w:cs="Arial"/>
          <w:color w:val="000000"/>
          <w:sz w:val="24"/>
          <w:szCs w:val="24"/>
        </w:rPr>
        <w:t>půjčky od ČS.</w:t>
      </w:r>
      <w:r w:rsidR="00632EFB" w:rsidRPr="002E3234">
        <w:rPr>
          <w:rFonts w:ascii="Arial" w:hAnsi="Arial" w:cs="Arial"/>
          <w:color w:val="000000"/>
          <w:sz w:val="24"/>
          <w:szCs w:val="24"/>
        </w:rPr>
        <w:t xml:space="preserve"> </w:t>
      </w:r>
      <w:r w:rsidRPr="002E3234">
        <w:rPr>
          <w:rFonts w:ascii="Arial" w:hAnsi="Arial" w:cs="Arial"/>
          <w:color w:val="000000"/>
          <w:sz w:val="24"/>
          <w:szCs w:val="24"/>
        </w:rPr>
        <w:t xml:space="preserve">Ing. </w:t>
      </w:r>
      <w:r w:rsidR="00E8236D" w:rsidRPr="002E3234">
        <w:rPr>
          <w:rFonts w:ascii="Arial" w:hAnsi="Arial" w:cs="Arial"/>
          <w:color w:val="000000"/>
          <w:sz w:val="24"/>
          <w:szCs w:val="24"/>
        </w:rPr>
        <w:t>a</w:t>
      </w:r>
      <w:r w:rsidRPr="002E3234">
        <w:rPr>
          <w:rFonts w:ascii="Arial" w:hAnsi="Arial" w:cs="Arial"/>
          <w:color w:val="000000"/>
          <w:sz w:val="24"/>
          <w:szCs w:val="24"/>
        </w:rPr>
        <w:t xml:space="preserve">rch. Tunková se </w:t>
      </w:r>
      <w:r w:rsidR="00E8236D" w:rsidRPr="002E3234">
        <w:rPr>
          <w:rFonts w:ascii="Arial" w:hAnsi="Arial" w:cs="Arial"/>
          <w:color w:val="000000"/>
          <w:sz w:val="24"/>
          <w:szCs w:val="24"/>
        </w:rPr>
        <w:t>dotáza</w:t>
      </w:r>
      <w:r w:rsidRPr="002E3234">
        <w:rPr>
          <w:rFonts w:ascii="Arial" w:hAnsi="Arial" w:cs="Arial"/>
          <w:color w:val="000000"/>
          <w:sz w:val="24"/>
          <w:szCs w:val="24"/>
        </w:rPr>
        <w:t>la, zda město neuvažuje o prodeji jiných pozemků</w:t>
      </w:r>
      <w:r w:rsidR="00DF6FF9" w:rsidRPr="002E3234">
        <w:rPr>
          <w:rFonts w:ascii="Arial" w:hAnsi="Arial" w:cs="Arial"/>
          <w:color w:val="000000"/>
          <w:sz w:val="24"/>
          <w:szCs w:val="24"/>
        </w:rPr>
        <w:t>,</w:t>
      </w:r>
      <w:r w:rsidRPr="002E3234">
        <w:rPr>
          <w:rFonts w:ascii="Arial" w:hAnsi="Arial" w:cs="Arial"/>
          <w:color w:val="000000"/>
          <w:sz w:val="24"/>
          <w:szCs w:val="24"/>
        </w:rPr>
        <w:t xml:space="preserve"> než</w:t>
      </w:r>
      <w:r w:rsidR="00E8236D" w:rsidRPr="002E3234">
        <w:rPr>
          <w:rFonts w:ascii="Arial" w:hAnsi="Arial" w:cs="Arial"/>
          <w:color w:val="000000"/>
          <w:sz w:val="24"/>
          <w:szCs w:val="24"/>
        </w:rPr>
        <w:t xml:space="preserve"> pozemků u</w:t>
      </w:r>
      <w:r w:rsidRPr="002E3234">
        <w:rPr>
          <w:rFonts w:ascii="Arial" w:hAnsi="Arial" w:cs="Arial"/>
          <w:color w:val="000000"/>
          <w:sz w:val="24"/>
          <w:szCs w:val="24"/>
        </w:rPr>
        <w:t xml:space="preserve"> lesáckých</w:t>
      </w:r>
      <w:r w:rsidR="00E8236D" w:rsidRPr="002E3234">
        <w:rPr>
          <w:rFonts w:ascii="Arial" w:hAnsi="Arial" w:cs="Arial"/>
          <w:color w:val="000000"/>
          <w:sz w:val="24"/>
          <w:szCs w:val="24"/>
        </w:rPr>
        <w:t xml:space="preserve"> bytovek</w:t>
      </w:r>
      <w:r w:rsidRPr="002E3234">
        <w:rPr>
          <w:rFonts w:ascii="Arial" w:hAnsi="Arial" w:cs="Arial"/>
          <w:color w:val="000000"/>
          <w:sz w:val="24"/>
          <w:szCs w:val="24"/>
        </w:rPr>
        <w:t>, které se zatím nepodařilo prodat. Starosta odpověděl, že město nechce prodávat zbytečně dopředu cenné pozemky</w:t>
      </w:r>
      <w:r w:rsidR="00C17C32" w:rsidRPr="002E3234">
        <w:rPr>
          <w:rFonts w:ascii="Arial" w:hAnsi="Arial" w:cs="Arial"/>
          <w:color w:val="000000"/>
          <w:sz w:val="24"/>
          <w:szCs w:val="24"/>
        </w:rPr>
        <w:t>, což je i historicky odsouhlasené. C</w:t>
      </w:r>
      <w:r w:rsidRPr="002E3234">
        <w:rPr>
          <w:rFonts w:ascii="Arial" w:hAnsi="Arial" w:cs="Arial"/>
          <w:color w:val="000000"/>
          <w:sz w:val="24"/>
          <w:szCs w:val="24"/>
        </w:rPr>
        <w:t xml:space="preserve">ílem je </w:t>
      </w:r>
      <w:r w:rsidR="00C17C32" w:rsidRPr="002E3234">
        <w:rPr>
          <w:rFonts w:ascii="Arial" w:hAnsi="Arial" w:cs="Arial"/>
          <w:color w:val="000000"/>
          <w:sz w:val="24"/>
          <w:szCs w:val="24"/>
        </w:rPr>
        <w:t>v </w:t>
      </w:r>
      <w:r w:rsidRPr="002E3234">
        <w:rPr>
          <w:rFonts w:ascii="Arial" w:hAnsi="Arial" w:cs="Arial"/>
          <w:color w:val="000000"/>
          <w:sz w:val="24"/>
          <w:szCs w:val="24"/>
        </w:rPr>
        <w:t>leto</w:t>
      </w:r>
      <w:r w:rsidR="00C17C32" w:rsidRPr="002E3234">
        <w:rPr>
          <w:rFonts w:ascii="Arial" w:hAnsi="Arial" w:cs="Arial"/>
          <w:color w:val="000000"/>
          <w:sz w:val="24"/>
          <w:szCs w:val="24"/>
        </w:rPr>
        <w:t>šním roce</w:t>
      </w:r>
      <w:r w:rsidRPr="002E3234">
        <w:rPr>
          <w:rFonts w:ascii="Arial" w:hAnsi="Arial" w:cs="Arial"/>
          <w:color w:val="000000"/>
          <w:sz w:val="24"/>
          <w:szCs w:val="24"/>
        </w:rPr>
        <w:t xml:space="preserve"> prodat lesácké pozemky. Ing. Bezděk okomentoval příspěvky zastupitelů</w:t>
      </w:r>
      <w:r w:rsidR="00EC0807" w:rsidRPr="002E3234">
        <w:rPr>
          <w:rFonts w:ascii="Arial" w:hAnsi="Arial" w:cs="Arial"/>
          <w:color w:val="000000"/>
          <w:sz w:val="24"/>
          <w:szCs w:val="24"/>
        </w:rPr>
        <w:t xml:space="preserve"> a připomn</w:t>
      </w:r>
      <w:r w:rsidR="00AA3941" w:rsidRPr="002E3234">
        <w:rPr>
          <w:rFonts w:ascii="Arial" w:hAnsi="Arial" w:cs="Arial"/>
          <w:color w:val="000000"/>
          <w:sz w:val="24"/>
          <w:szCs w:val="24"/>
        </w:rPr>
        <w:t>ěl, že jedním z úkolů finančního výboru je rozklíčovat</w:t>
      </w:r>
      <w:r w:rsidR="00EC0807" w:rsidRPr="002E3234">
        <w:rPr>
          <w:rFonts w:ascii="Arial" w:hAnsi="Arial" w:cs="Arial"/>
          <w:color w:val="000000"/>
          <w:sz w:val="24"/>
          <w:szCs w:val="24"/>
        </w:rPr>
        <w:t xml:space="preserve"> podrobněji výdaje a příjmy z jednotlivých kulturních akcí, přičemž lze říci, že výdaje na kulturu jsou nyní již na maximu a neměly by se dále zvyšovat. Zmínil rovněž, že finanční výbor zpracovává střednědobý finanční výhled Dobřichovic; oba dokumenty budou </w:t>
      </w:r>
      <w:r w:rsidR="00AA3941" w:rsidRPr="002E3234">
        <w:rPr>
          <w:rFonts w:ascii="Arial" w:hAnsi="Arial" w:cs="Arial"/>
          <w:color w:val="000000"/>
          <w:sz w:val="24"/>
          <w:szCs w:val="24"/>
        </w:rPr>
        <w:t>po vypracování</w:t>
      </w:r>
      <w:r w:rsidR="00EC0807" w:rsidRPr="002E3234">
        <w:rPr>
          <w:rFonts w:ascii="Arial" w:hAnsi="Arial" w:cs="Arial"/>
          <w:color w:val="000000"/>
          <w:sz w:val="24"/>
          <w:szCs w:val="24"/>
        </w:rPr>
        <w:t xml:space="preserve"> zveřejněny</w:t>
      </w:r>
      <w:r w:rsidRPr="002E3234">
        <w:rPr>
          <w:rFonts w:ascii="Arial" w:hAnsi="Arial" w:cs="Arial"/>
          <w:color w:val="000000"/>
          <w:sz w:val="24"/>
          <w:szCs w:val="24"/>
        </w:rPr>
        <w:t xml:space="preserve">. Doc. Koutník poděkoval Ing. Bezděkovi za jeho komentář a přislíbil podpořit schválení rozpočtu, pokud se rozklíčují </w:t>
      </w:r>
      <w:r w:rsidR="00E8236D" w:rsidRPr="002E3234">
        <w:rPr>
          <w:rFonts w:ascii="Arial" w:hAnsi="Arial" w:cs="Arial"/>
          <w:color w:val="000000"/>
          <w:sz w:val="24"/>
          <w:szCs w:val="24"/>
        </w:rPr>
        <w:t>některé</w:t>
      </w:r>
      <w:r w:rsidRPr="002E3234">
        <w:rPr>
          <w:rFonts w:ascii="Arial" w:hAnsi="Arial" w:cs="Arial"/>
          <w:color w:val="000000"/>
          <w:sz w:val="24"/>
          <w:szCs w:val="24"/>
        </w:rPr>
        <w:t xml:space="preserve"> položky</w:t>
      </w:r>
      <w:r w:rsidR="00E8236D" w:rsidRPr="002E3234">
        <w:rPr>
          <w:rFonts w:ascii="Arial" w:hAnsi="Arial" w:cs="Arial"/>
          <w:color w:val="000000"/>
          <w:sz w:val="24"/>
          <w:szCs w:val="24"/>
        </w:rPr>
        <w:t>, které některým zastupitelům nejsou jasné.</w:t>
      </w:r>
      <w:r w:rsidRPr="002E3234">
        <w:rPr>
          <w:rFonts w:ascii="Arial" w:hAnsi="Arial" w:cs="Arial"/>
          <w:color w:val="000000"/>
          <w:sz w:val="24"/>
          <w:szCs w:val="24"/>
        </w:rPr>
        <w:t xml:space="preserve"> </w:t>
      </w:r>
      <w:r w:rsidR="005F090E" w:rsidRPr="002E3234">
        <w:rPr>
          <w:rFonts w:ascii="Arial" w:hAnsi="Arial" w:cs="Arial"/>
          <w:color w:val="000000"/>
          <w:sz w:val="24"/>
          <w:szCs w:val="24"/>
        </w:rPr>
        <w:t xml:space="preserve">Ing. Pánek seznámil zastupitele se postupem prací na nástavbě mateřské školy, kdy je dokončována jedna třída, která je spolufinancována z dotace. </w:t>
      </w:r>
      <w:r w:rsidR="00B060CC" w:rsidRPr="002E3234">
        <w:rPr>
          <w:rFonts w:ascii="Arial" w:hAnsi="Arial" w:cs="Arial"/>
          <w:color w:val="000000"/>
          <w:sz w:val="24"/>
          <w:szCs w:val="24"/>
        </w:rPr>
        <w:t>V návrhu</w:t>
      </w:r>
      <w:r w:rsidR="005F090E" w:rsidRPr="002E3234">
        <w:rPr>
          <w:rFonts w:ascii="Arial" w:hAnsi="Arial" w:cs="Arial"/>
          <w:color w:val="000000"/>
          <w:sz w:val="24"/>
          <w:szCs w:val="24"/>
        </w:rPr>
        <w:t> rozpočtu je počítáno i s</w:t>
      </w:r>
      <w:r w:rsidR="00B060CC" w:rsidRPr="002E3234">
        <w:rPr>
          <w:rFonts w:ascii="Arial" w:hAnsi="Arial" w:cs="Arial"/>
          <w:color w:val="000000"/>
          <w:sz w:val="24"/>
          <w:szCs w:val="24"/>
        </w:rPr>
        <w:t> dokončením druhé třídy, která je zatím nedokončená. Spolu s dokončením této třídy by měla být provedena i fasáda a parkování podél pozemku MŠ. Na tyto práce musí být vypsáno výběrové řízení.</w:t>
      </w:r>
      <w:r w:rsidR="00AA3941" w:rsidRPr="002E3234">
        <w:rPr>
          <w:rFonts w:ascii="Arial" w:hAnsi="Arial" w:cs="Arial"/>
          <w:color w:val="000000"/>
          <w:sz w:val="24"/>
          <w:szCs w:val="24"/>
        </w:rPr>
        <w:t xml:space="preserve"> Monika Víšková, ředitelka MŠ se dotázala, zda v rozpočtu došlo k navýšení příspěvku na provoz MŠ, na což starosta odpověděl, že došlo k navýšení z 1.5 mil.</w:t>
      </w:r>
      <w:r w:rsidR="002E3234" w:rsidRPr="002E3234">
        <w:rPr>
          <w:rFonts w:ascii="Arial" w:hAnsi="Arial" w:cs="Arial"/>
          <w:color w:val="000000"/>
          <w:sz w:val="24"/>
          <w:szCs w:val="24"/>
        </w:rPr>
        <w:t xml:space="preserve"> </w:t>
      </w:r>
      <w:r w:rsidR="00AA3941" w:rsidRPr="002E3234">
        <w:rPr>
          <w:rFonts w:ascii="Arial" w:hAnsi="Arial" w:cs="Arial"/>
          <w:color w:val="000000"/>
          <w:sz w:val="24"/>
          <w:szCs w:val="24"/>
        </w:rPr>
        <w:t>Kč na 1.8 mil.</w:t>
      </w:r>
      <w:r w:rsidR="002E3234" w:rsidRPr="002E3234">
        <w:rPr>
          <w:rFonts w:ascii="Arial" w:hAnsi="Arial" w:cs="Arial"/>
          <w:color w:val="000000"/>
          <w:sz w:val="24"/>
          <w:szCs w:val="24"/>
        </w:rPr>
        <w:t xml:space="preserve"> </w:t>
      </w:r>
      <w:r w:rsidR="00AA3941" w:rsidRPr="002E3234">
        <w:rPr>
          <w:rFonts w:ascii="Arial" w:hAnsi="Arial" w:cs="Arial"/>
          <w:color w:val="000000"/>
          <w:sz w:val="24"/>
          <w:szCs w:val="24"/>
        </w:rPr>
        <w:t>Kč, což by dle slov ředitelky MŠ mělo stačit, nebo</w:t>
      </w:r>
      <w:r w:rsidR="004E57BC" w:rsidRPr="002E3234">
        <w:rPr>
          <w:rFonts w:ascii="Arial" w:hAnsi="Arial" w:cs="Arial"/>
          <w:color w:val="000000"/>
          <w:sz w:val="24"/>
          <w:szCs w:val="24"/>
        </w:rPr>
        <w:t>ť přijímáni</w:t>
      </w:r>
      <w:r w:rsidR="00AA3941" w:rsidRPr="002E3234">
        <w:rPr>
          <w:rFonts w:ascii="Arial" w:hAnsi="Arial" w:cs="Arial"/>
          <w:color w:val="000000"/>
          <w:sz w:val="24"/>
          <w:szCs w:val="24"/>
        </w:rPr>
        <w:t xml:space="preserve"> budou zejména mladší, tedy platící žáci.</w:t>
      </w:r>
      <w:r w:rsidR="005F090E" w:rsidRPr="002E3234">
        <w:rPr>
          <w:rFonts w:ascii="Arial" w:hAnsi="Arial" w:cs="Arial"/>
          <w:color w:val="000000"/>
          <w:sz w:val="24"/>
          <w:szCs w:val="24"/>
        </w:rPr>
        <w:t xml:space="preserve"> </w:t>
      </w:r>
      <w:r w:rsidR="00AB3FF1" w:rsidRPr="002E3234">
        <w:rPr>
          <w:rFonts w:ascii="Arial" w:hAnsi="Arial" w:cs="Arial"/>
          <w:color w:val="000000"/>
          <w:sz w:val="24"/>
          <w:szCs w:val="24"/>
        </w:rPr>
        <w:t xml:space="preserve">Ing. arch. </w:t>
      </w:r>
      <w:r w:rsidRPr="002E3234">
        <w:rPr>
          <w:rFonts w:ascii="Arial" w:hAnsi="Arial" w:cs="Arial"/>
          <w:color w:val="000000"/>
          <w:sz w:val="24"/>
          <w:szCs w:val="24"/>
        </w:rPr>
        <w:t xml:space="preserve">Tunková se zeptala na financování výdajů přístavby MŠ. Ing. Ježek odpověděl, že přístavba MŠ stojí 16 mil., polovina je z dotace a 8 mil. zbývá dofinancovat. </w:t>
      </w:r>
      <w:r w:rsidR="00AF58F7" w:rsidRPr="002E3234">
        <w:rPr>
          <w:rFonts w:ascii="Arial" w:hAnsi="Arial" w:cs="Arial"/>
          <w:color w:val="000000"/>
          <w:sz w:val="24"/>
          <w:szCs w:val="24"/>
        </w:rPr>
        <w:t xml:space="preserve">Dále se rozvedla debata o prodeji pozemků města. </w:t>
      </w:r>
    </w:p>
    <w:p w14:paraId="3A1A36CB" w14:textId="77777777" w:rsidR="00ED7B50" w:rsidRPr="002E3234" w:rsidRDefault="00ED7B50" w:rsidP="00064FED">
      <w:pPr>
        <w:jc w:val="both"/>
        <w:rPr>
          <w:rFonts w:ascii="Arial" w:hAnsi="Arial" w:cs="Arial"/>
          <w:color w:val="000000"/>
          <w:sz w:val="24"/>
          <w:szCs w:val="24"/>
        </w:rPr>
      </w:pPr>
    </w:p>
    <w:p w14:paraId="1AB4D534" w14:textId="77777777" w:rsidR="00AF58F7" w:rsidRPr="002E3234" w:rsidRDefault="00710A3C" w:rsidP="00ED7B50">
      <w:pPr>
        <w:spacing w:before="120" w:after="0" w:line="240" w:lineRule="auto"/>
        <w:jc w:val="both"/>
        <w:rPr>
          <w:rFonts w:ascii="Arial" w:hAnsi="Arial" w:cs="Arial"/>
          <w:i/>
          <w:iCs/>
          <w:color w:val="000000"/>
          <w:sz w:val="24"/>
          <w:szCs w:val="24"/>
        </w:rPr>
      </w:pPr>
      <w:r w:rsidRPr="002E3234">
        <w:rPr>
          <w:rFonts w:ascii="Arial" w:hAnsi="Arial" w:cs="Arial"/>
          <w:i/>
          <w:iCs/>
          <w:color w:val="000000"/>
          <w:sz w:val="24"/>
          <w:szCs w:val="24"/>
        </w:rPr>
        <w:t xml:space="preserve">Usnesení: </w:t>
      </w:r>
      <w:r w:rsidR="00AF58F7" w:rsidRPr="002E3234">
        <w:rPr>
          <w:rFonts w:ascii="Arial" w:hAnsi="Arial" w:cs="Arial"/>
          <w:i/>
          <w:iCs/>
          <w:color w:val="000000"/>
          <w:sz w:val="24"/>
          <w:szCs w:val="24"/>
        </w:rPr>
        <w:t xml:space="preserve">Zastupitelstvo </w:t>
      </w:r>
      <w:r w:rsidR="00ED7B50" w:rsidRPr="002E3234">
        <w:rPr>
          <w:rFonts w:ascii="Arial" w:hAnsi="Arial" w:cs="Arial"/>
          <w:i/>
          <w:iCs/>
          <w:color w:val="000000"/>
          <w:sz w:val="24"/>
          <w:szCs w:val="24"/>
        </w:rPr>
        <w:t>m</w:t>
      </w:r>
      <w:r w:rsidR="00AF58F7" w:rsidRPr="002E3234">
        <w:rPr>
          <w:rFonts w:ascii="Arial" w:hAnsi="Arial" w:cs="Arial"/>
          <w:i/>
          <w:iCs/>
          <w:color w:val="000000"/>
          <w:sz w:val="24"/>
          <w:szCs w:val="24"/>
        </w:rPr>
        <w:t xml:space="preserve">ěsta Dobřichovice schvaluje rozpočet na rok 2015 ve struktuře navržené starostou. Schválený rozpočet na rok 2015 je přílohou č. 1 zápisu ze zastupitelstva. </w:t>
      </w:r>
    </w:p>
    <w:p w14:paraId="2663DBFF" w14:textId="77777777" w:rsidR="00064FED" w:rsidRPr="002E3234" w:rsidRDefault="00064FED" w:rsidP="00ED7B50">
      <w:pPr>
        <w:spacing w:before="120"/>
        <w:jc w:val="both"/>
        <w:rPr>
          <w:rFonts w:ascii="Arial" w:hAnsi="Arial" w:cs="Arial"/>
          <w:color w:val="000000"/>
          <w:sz w:val="24"/>
          <w:szCs w:val="24"/>
        </w:rPr>
      </w:pPr>
      <w:r w:rsidRPr="002E3234">
        <w:rPr>
          <w:rFonts w:ascii="Arial" w:hAnsi="Arial" w:cs="Arial"/>
          <w:color w:val="000000"/>
          <w:sz w:val="24"/>
          <w:szCs w:val="24"/>
        </w:rPr>
        <w:t>Hlasování</w:t>
      </w:r>
      <w:r w:rsidR="00AF58F7" w:rsidRPr="002E3234">
        <w:rPr>
          <w:rFonts w:ascii="Arial" w:hAnsi="Arial" w:cs="Arial"/>
          <w:color w:val="000000"/>
          <w:sz w:val="24"/>
          <w:szCs w:val="24"/>
        </w:rPr>
        <w:t xml:space="preserve">: </w:t>
      </w:r>
      <w:r w:rsidR="00170AB5" w:rsidRPr="002E3234">
        <w:rPr>
          <w:rFonts w:ascii="Arial" w:hAnsi="Arial" w:cs="Arial"/>
          <w:color w:val="000000"/>
          <w:sz w:val="24"/>
          <w:szCs w:val="24"/>
        </w:rPr>
        <w:t>P</w:t>
      </w:r>
      <w:r w:rsidRPr="002E3234">
        <w:rPr>
          <w:rFonts w:ascii="Arial" w:hAnsi="Arial" w:cs="Arial"/>
          <w:color w:val="000000"/>
          <w:sz w:val="24"/>
          <w:szCs w:val="24"/>
        </w:rPr>
        <w:t xml:space="preserve">ro </w:t>
      </w:r>
      <w:r w:rsidR="008B5BBC" w:rsidRPr="002E3234">
        <w:rPr>
          <w:rFonts w:ascii="Arial" w:hAnsi="Arial" w:cs="Arial"/>
          <w:color w:val="000000"/>
          <w:sz w:val="24"/>
          <w:szCs w:val="24"/>
        </w:rPr>
        <w:t xml:space="preserve">schválení rozpočtu hlasovalo </w:t>
      </w:r>
      <w:r w:rsidRPr="002E3234">
        <w:rPr>
          <w:rFonts w:ascii="Arial" w:hAnsi="Arial" w:cs="Arial"/>
          <w:color w:val="000000"/>
          <w:sz w:val="24"/>
          <w:szCs w:val="24"/>
        </w:rPr>
        <w:t>13</w:t>
      </w:r>
      <w:r w:rsidR="00AF58F7" w:rsidRPr="002E3234">
        <w:rPr>
          <w:rFonts w:ascii="Arial" w:hAnsi="Arial" w:cs="Arial"/>
          <w:color w:val="000000"/>
          <w:sz w:val="24"/>
          <w:szCs w:val="24"/>
        </w:rPr>
        <w:t xml:space="preserve"> zastupitelů, </w:t>
      </w:r>
      <w:r w:rsidRPr="002E3234">
        <w:rPr>
          <w:rFonts w:ascii="Arial" w:hAnsi="Arial" w:cs="Arial"/>
          <w:color w:val="000000"/>
          <w:sz w:val="24"/>
          <w:szCs w:val="24"/>
        </w:rPr>
        <w:t xml:space="preserve">proti 2 </w:t>
      </w:r>
      <w:r w:rsidR="00AF58F7" w:rsidRPr="002E3234">
        <w:rPr>
          <w:rFonts w:ascii="Arial" w:hAnsi="Arial" w:cs="Arial"/>
          <w:color w:val="000000"/>
          <w:sz w:val="24"/>
          <w:szCs w:val="24"/>
        </w:rPr>
        <w:t>zastupitelé (</w:t>
      </w:r>
      <w:r w:rsidR="00170AB5" w:rsidRPr="002E3234">
        <w:rPr>
          <w:rFonts w:ascii="Arial" w:hAnsi="Arial" w:cs="Arial"/>
          <w:color w:val="000000"/>
          <w:sz w:val="24"/>
          <w:szCs w:val="24"/>
        </w:rPr>
        <w:t>Ing. Ksandr, Ing. a</w:t>
      </w:r>
      <w:r w:rsidRPr="002E3234">
        <w:rPr>
          <w:rFonts w:ascii="Arial" w:hAnsi="Arial" w:cs="Arial"/>
          <w:color w:val="000000"/>
          <w:sz w:val="24"/>
          <w:szCs w:val="24"/>
        </w:rPr>
        <w:t>rch. Tunková</w:t>
      </w:r>
      <w:r w:rsidR="00AF58F7" w:rsidRPr="002E3234">
        <w:rPr>
          <w:rFonts w:ascii="Arial" w:hAnsi="Arial" w:cs="Arial"/>
          <w:color w:val="000000"/>
          <w:sz w:val="24"/>
          <w:szCs w:val="24"/>
        </w:rPr>
        <w:t>)</w:t>
      </w:r>
      <w:r w:rsidR="00ED7B50" w:rsidRPr="002E3234">
        <w:rPr>
          <w:rFonts w:ascii="Arial" w:hAnsi="Arial" w:cs="Arial"/>
          <w:color w:val="000000"/>
          <w:sz w:val="24"/>
          <w:szCs w:val="24"/>
        </w:rPr>
        <w:t>.</w:t>
      </w:r>
    </w:p>
    <w:p w14:paraId="5FFB90A3" w14:textId="77777777" w:rsidR="00064FED" w:rsidRPr="002E3234" w:rsidRDefault="00064FED" w:rsidP="00064FED">
      <w:pPr>
        <w:rPr>
          <w:rFonts w:ascii="Arial" w:hAnsi="Arial" w:cs="Arial"/>
        </w:rPr>
      </w:pPr>
    </w:p>
    <w:p w14:paraId="50E8B699" w14:textId="77777777" w:rsidR="00ED7B50" w:rsidRPr="002E3234" w:rsidRDefault="00ED7B50" w:rsidP="00064FED">
      <w:pPr>
        <w:rPr>
          <w:rFonts w:ascii="Arial" w:hAnsi="Arial" w:cs="Arial"/>
        </w:rPr>
      </w:pPr>
    </w:p>
    <w:p w14:paraId="0AB1EF51"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3.</w:t>
      </w:r>
      <w:r w:rsidRPr="002E3234">
        <w:rPr>
          <w:rFonts w:ascii="Arial" w:hAnsi="Arial" w:cs="Arial"/>
          <w:b/>
          <w:bCs/>
        </w:rPr>
        <w:tab/>
        <w:t>Volba do funkce přísedící Okresního soudu Praha – západ.</w:t>
      </w:r>
    </w:p>
    <w:p w14:paraId="6736A0D5" w14:textId="77777777" w:rsidR="00064FED" w:rsidRPr="002E3234" w:rsidRDefault="00064FED" w:rsidP="00064FED">
      <w:pPr>
        <w:pStyle w:val="Zkladntext"/>
        <w:widowControl/>
        <w:spacing w:before="120"/>
        <w:jc w:val="both"/>
        <w:rPr>
          <w:rFonts w:ascii="Arial" w:hAnsi="Arial" w:cs="Arial"/>
        </w:rPr>
      </w:pPr>
      <w:r w:rsidRPr="002E3234">
        <w:rPr>
          <w:rFonts w:ascii="Arial" w:hAnsi="Arial" w:cs="Arial"/>
        </w:rPr>
        <w:lastRenderedPageBreak/>
        <w:t xml:space="preserve">Starosta oznámil, že na městský úřad přišel 19.12.2014 dopis od předsedy </w:t>
      </w:r>
      <w:r w:rsidR="00B060CC" w:rsidRPr="002E3234">
        <w:rPr>
          <w:rFonts w:ascii="Arial" w:hAnsi="Arial" w:cs="Arial"/>
        </w:rPr>
        <w:t>Okresního soudu</w:t>
      </w:r>
      <w:r w:rsidRPr="002E3234">
        <w:rPr>
          <w:rFonts w:ascii="Arial" w:hAnsi="Arial" w:cs="Arial"/>
        </w:rPr>
        <w:t xml:space="preserve"> Praha-západ, ve kterém se zmiňuje o nové zájemkyni na funkci přísedící soudu Mgr. Heleně Foitové, bytem Krátká 659, Dobřichovice. </w:t>
      </w:r>
      <w:r w:rsidR="00B060CC" w:rsidRPr="002E3234">
        <w:rPr>
          <w:rFonts w:ascii="Arial" w:hAnsi="Arial" w:cs="Arial"/>
        </w:rPr>
        <w:t>F</w:t>
      </w:r>
      <w:r w:rsidRPr="002E3234">
        <w:rPr>
          <w:rFonts w:ascii="Arial" w:hAnsi="Arial" w:cs="Arial"/>
        </w:rPr>
        <w:t xml:space="preserve">unkce </w:t>
      </w:r>
      <w:r w:rsidR="00B060CC" w:rsidRPr="002E3234">
        <w:rPr>
          <w:rFonts w:ascii="Arial" w:hAnsi="Arial" w:cs="Arial"/>
        </w:rPr>
        <w:t xml:space="preserve">přísedící soudu </w:t>
      </w:r>
      <w:r w:rsidRPr="002E3234">
        <w:rPr>
          <w:rFonts w:ascii="Arial" w:hAnsi="Arial" w:cs="Arial"/>
        </w:rPr>
        <w:t xml:space="preserve">je volená a schvalovaná zastupitelstvem města. </w:t>
      </w:r>
      <w:r w:rsidR="00101DDC" w:rsidRPr="002E3234">
        <w:rPr>
          <w:rFonts w:ascii="Arial" w:hAnsi="Arial" w:cs="Arial"/>
        </w:rPr>
        <w:t>P</w:t>
      </w:r>
      <w:r w:rsidRPr="002E3234">
        <w:rPr>
          <w:rFonts w:ascii="Arial" w:hAnsi="Arial" w:cs="Arial"/>
        </w:rPr>
        <w:t xml:space="preserve">řísedícím může být zvolen každý občan České republiky, který je způsobilý k právním úkonům, je bezúhonný, jestliže jeho zkušenosti a morální vlastnosti dávají záruku, že bude funkci řádně zastávat po celé volební období, v den zvolení dosáhl věku 30 let a souhlasí se svým zvolením za přísedícího Okresního soudu Praha-západ, a který je v obvodu obecního zastupitelstva, jímž je do funkce volen, přihlášen k trvalému pobytu, nebo v něm pracuje. Pro vykonávání funkce je třeba mít lustrační osvědčení, o které žádá městský úřad a které přijde do vlastních rukou lustrované osoby. O lustrační osvědčení bylo zažádáno 8.1.2015. Životopis paní Foitové </w:t>
      </w:r>
      <w:r w:rsidR="00101DDC" w:rsidRPr="002E3234">
        <w:rPr>
          <w:rFonts w:ascii="Arial" w:hAnsi="Arial" w:cs="Arial"/>
        </w:rPr>
        <w:t>byl rozeslán</w:t>
      </w:r>
      <w:r w:rsidRPr="002E3234">
        <w:rPr>
          <w:rFonts w:ascii="Arial" w:hAnsi="Arial" w:cs="Arial"/>
        </w:rPr>
        <w:t xml:space="preserve"> v příloze podkladů pro zastupitelstvo. Paní Foitová se přišla na jednání představit a krátce vyjádřila důvody, proč chce zastávat funkci. </w:t>
      </w:r>
    </w:p>
    <w:p w14:paraId="35C5043D" w14:textId="77777777" w:rsidR="00064FED" w:rsidRPr="002E3234" w:rsidRDefault="00064FED" w:rsidP="00064FED">
      <w:pPr>
        <w:pStyle w:val="Zkladntext"/>
        <w:widowControl/>
        <w:spacing w:before="120"/>
        <w:jc w:val="both"/>
        <w:rPr>
          <w:rFonts w:ascii="Arial" w:hAnsi="Arial" w:cs="Arial"/>
        </w:rPr>
      </w:pPr>
    </w:p>
    <w:p w14:paraId="62407179" w14:textId="77777777" w:rsidR="00064FED" w:rsidRPr="002E3234" w:rsidRDefault="00710A3C" w:rsidP="00AF58F7">
      <w:pPr>
        <w:jc w:val="both"/>
        <w:rPr>
          <w:rFonts w:ascii="Arial" w:hAnsi="Arial" w:cs="Arial"/>
          <w:i/>
          <w:iCs/>
          <w:color w:val="000000"/>
          <w:sz w:val="24"/>
          <w:szCs w:val="24"/>
        </w:rPr>
      </w:pPr>
      <w:r w:rsidRPr="002E3234">
        <w:rPr>
          <w:rFonts w:ascii="Arial" w:hAnsi="Arial" w:cs="Arial"/>
          <w:i/>
          <w:iCs/>
          <w:color w:val="000000"/>
          <w:sz w:val="24"/>
          <w:szCs w:val="24"/>
        </w:rPr>
        <w:t>Usnesení:</w:t>
      </w:r>
      <w:r w:rsidR="00AF58F7" w:rsidRPr="002E3234">
        <w:rPr>
          <w:rFonts w:ascii="Arial" w:hAnsi="Arial" w:cs="Arial"/>
          <w:i/>
          <w:iCs/>
          <w:color w:val="000000"/>
          <w:sz w:val="24"/>
          <w:szCs w:val="24"/>
        </w:rPr>
        <w:t xml:space="preserve"> </w:t>
      </w:r>
      <w:r w:rsidRPr="002E3234">
        <w:rPr>
          <w:rFonts w:ascii="Arial" w:hAnsi="Arial" w:cs="Arial"/>
          <w:i/>
          <w:iCs/>
          <w:color w:val="000000"/>
          <w:sz w:val="24"/>
          <w:szCs w:val="24"/>
        </w:rPr>
        <w:t xml:space="preserve">Zastupitelstvo </w:t>
      </w:r>
      <w:r w:rsidR="00ED7B50" w:rsidRPr="002E3234">
        <w:rPr>
          <w:rFonts w:ascii="Arial" w:hAnsi="Arial" w:cs="Arial"/>
          <w:i/>
          <w:iCs/>
          <w:color w:val="000000"/>
          <w:sz w:val="24"/>
          <w:szCs w:val="24"/>
        </w:rPr>
        <w:t>m</w:t>
      </w:r>
      <w:r w:rsidRPr="002E3234">
        <w:rPr>
          <w:rFonts w:ascii="Arial" w:hAnsi="Arial" w:cs="Arial"/>
          <w:i/>
          <w:iCs/>
          <w:color w:val="000000"/>
          <w:sz w:val="24"/>
          <w:szCs w:val="24"/>
        </w:rPr>
        <w:t>ěsta Dobřichovice volí paní Mgr. Helenu Foitovou do funkce přísedící Okresního soudu Praha – západ na volební období 2014-2018.</w:t>
      </w:r>
    </w:p>
    <w:p w14:paraId="5D4E1C93" w14:textId="7E970BD4" w:rsidR="00064FED" w:rsidRPr="002E3234" w:rsidRDefault="00064FED" w:rsidP="00064FED">
      <w:pPr>
        <w:rPr>
          <w:rFonts w:ascii="Arial" w:hAnsi="Arial" w:cs="Arial"/>
          <w:color w:val="000000"/>
          <w:sz w:val="24"/>
          <w:szCs w:val="24"/>
        </w:rPr>
      </w:pPr>
      <w:r w:rsidRPr="002E3234">
        <w:rPr>
          <w:rFonts w:ascii="Arial" w:hAnsi="Arial" w:cs="Arial"/>
          <w:color w:val="000000"/>
          <w:sz w:val="24"/>
          <w:szCs w:val="24"/>
        </w:rPr>
        <w:t>Hlasovaní</w:t>
      </w:r>
      <w:r w:rsidR="00600A5D" w:rsidRPr="002E3234">
        <w:rPr>
          <w:rFonts w:ascii="Arial" w:hAnsi="Arial" w:cs="Arial"/>
          <w:color w:val="000000"/>
          <w:sz w:val="24"/>
          <w:szCs w:val="24"/>
        </w:rPr>
        <w:t xml:space="preserve">: </w:t>
      </w:r>
      <w:r w:rsidR="00170AB5" w:rsidRPr="002E3234">
        <w:rPr>
          <w:rFonts w:ascii="Arial" w:hAnsi="Arial" w:cs="Arial"/>
          <w:color w:val="000000"/>
          <w:sz w:val="24"/>
          <w:szCs w:val="24"/>
        </w:rPr>
        <w:t>P</w:t>
      </w:r>
      <w:r w:rsidRPr="002E3234">
        <w:rPr>
          <w:rFonts w:ascii="Arial" w:hAnsi="Arial" w:cs="Arial"/>
          <w:color w:val="000000"/>
          <w:sz w:val="24"/>
          <w:szCs w:val="24"/>
        </w:rPr>
        <w:t xml:space="preserve">ro </w:t>
      </w:r>
      <w:r w:rsidR="00600A5D" w:rsidRPr="002E3234">
        <w:rPr>
          <w:rFonts w:ascii="Arial" w:hAnsi="Arial" w:cs="Arial"/>
          <w:color w:val="000000"/>
          <w:sz w:val="24"/>
          <w:szCs w:val="24"/>
        </w:rPr>
        <w:t xml:space="preserve">volbu přísedící hlasovalo </w:t>
      </w:r>
      <w:r w:rsidR="00AA3941" w:rsidRPr="002E3234">
        <w:rPr>
          <w:rFonts w:ascii="Arial" w:hAnsi="Arial" w:cs="Arial"/>
          <w:color w:val="000000"/>
          <w:sz w:val="24"/>
          <w:szCs w:val="24"/>
        </w:rPr>
        <w:t>14</w:t>
      </w:r>
      <w:r w:rsidR="00600A5D" w:rsidRPr="002E3234">
        <w:rPr>
          <w:rFonts w:ascii="Arial" w:hAnsi="Arial" w:cs="Arial"/>
          <w:color w:val="000000"/>
          <w:sz w:val="24"/>
          <w:szCs w:val="24"/>
        </w:rPr>
        <w:t xml:space="preserve"> zastupitelů</w:t>
      </w:r>
      <w:r w:rsidRPr="002E3234">
        <w:rPr>
          <w:rFonts w:ascii="Arial" w:hAnsi="Arial" w:cs="Arial"/>
          <w:color w:val="000000"/>
          <w:sz w:val="24"/>
          <w:szCs w:val="24"/>
        </w:rPr>
        <w:t xml:space="preserve">, v době </w:t>
      </w:r>
      <w:r w:rsidR="00170AB5" w:rsidRPr="002E3234">
        <w:rPr>
          <w:rFonts w:ascii="Arial" w:hAnsi="Arial" w:cs="Arial"/>
          <w:color w:val="000000"/>
          <w:sz w:val="24"/>
          <w:szCs w:val="24"/>
        </w:rPr>
        <w:t>hlasování nebyla přítomna Ing. a</w:t>
      </w:r>
      <w:r w:rsidRPr="002E3234">
        <w:rPr>
          <w:rFonts w:ascii="Arial" w:hAnsi="Arial" w:cs="Arial"/>
          <w:color w:val="000000"/>
          <w:sz w:val="24"/>
          <w:szCs w:val="24"/>
        </w:rPr>
        <w:t xml:space="preserve">rch. Tunková </w:t>
      </w:r>
    </w:p>
    <w:p w14:paraId="18AB29A4" w14:textId="77777777" w:rsidR="00064FED" w:rsidRPr="002E3234" w:rsidRDefault="00064FED" w:rsidP="00064FED">
      <w:pPr>
        <w:rPr>
          <w:rFonts w:ascii="Arial" w:hAnsi="Arial" w:cs="Arial"/>
          <w:sz w:val="20"/>
          <w:szCs w:val="20"/>
        </w:rPr>
      </w:pPr>
      <w:r w:rsidRPr="002E3234">
        <w:rPr>
          <w:rFonts w:ascii="Arial" w:hAnsi="Arial" w:cs="Arial"/>
          <w:sz w:val="20"/>
          <w:szCs w:val="20"/>
        </w:rPr>
        <w:t> </w:t>
      </w:r>
    </w:p>
    <w:p w14:paraId="7969442D" w14:textId="77777777" w:rsidR="00C17C32" w:rsidRPr="002E3234" w:rsidRDefault="00C17C32" w:rsidP="00064FED">
      <w:pPr>
        <w:rPr>
          <w:rFonts w:ascii="Arial" w:hAnsi="Arial" w:cs="Arial"/>
          <w:sz w:val="20"/>
          <w:szCs w:val="20"/>
        </w:rPr>
      </w:pPr>
    </w:p>
    <w:p w14:paraId="56697D1D"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4.</w:t>
      </w:r>
      <w:r w:rsidRPr="002E3234">
        <w:rPr>
          <w:rFonts w:ascii="Arial" w:hAnsi="Arial" w:cs="Arial"/>
          <w:b/>
          <w:bCs/>
        </w:rPr>
        <w:tab/>
        <w:t>Prodej pozemku č. parc. 2467/1 u Strmé ulice</w:t>
      </w:r>
    </w:p>
    <w:p w14:paraId="27F1AAA9" w14:textId="523537E6" w:rsidR="00C17C32" w:rsidRPr="002E3234" w:rsidRDefault="00064FED" w:rsidP="00064FED">
      <w:pPr>
        <w:pStyle w:val="Zkladntext"/>
        <w:widowControl/>
        <w:spacing w:before="120"/>
        <w:jc w:val="both"/>
        <w:rPr>
          <w:rFonts w:ascii="Arial" w:hAnsi="Arial" w:cs="Arial"/>
        </w:rPr>
      </w:pPr>
      <w:r w:rsidRPr="002E3234">
        <w:rPr>
          <w:rFonts w:ascii="Arial" w:hAnsi="Arial" w:cs="Arial"/>
        </w:rPr>
        <w:t xml:space="preserve">Starosta uvedl, že zastupitelstvo na </w:t>
      </w:r>
      <w:r w:rsidR="00AA7B8A" w:rsidRPr="002E3234">
        <w:rPr>
          <w:rFonts w:ascii="Arial" w:hAnsi="Arial" w:cs="Arial"/>
        </w:rPr>
        <w:t xml:space="preserve">jednom z předchozích </w:t>
      </w:r>
      <w:r w:rsidRPr="002E3234">
        <w:rPr>
          <w:rFonts w:ascii="Arial" w:hAnsi="Arial" w:cs="Arial"/>
        </w:rPr>
        <w:t>zasedání schválilo záměr prodeje části pozemku č. 2467</w:t>
      </w:r>
      <w:r w:rsidR="00B060CC" w:rsidRPr="002E3234">
        <w:rPr>
          <w:rFonts w:ascii="Arial" w:hAnsi="Arial" w:cs="Arial"/>
        </w:rPr>
        <w:t>.</w:t>
      </w:r>
      <w:r w:rsidRPr="002E3234">
        <w:rPr>
          <w:rFonts w:ascii="Arial" w:hAnsi="Arial" w:cs="Arial"/>
        </w:rPr>
        <w:t xml:space="preserve"> </w:t>
      </w:r>
      <w:r w:rsidR="00B060CC" w:rsidRPr="002E3234">
        <w:rPr>
          <w:rFonts w:ascii="Arial" w:hAnsi="Arial" w:cs="Arial"/>
        </w:rPr>
        <w:t>Uveden</w:t>
      </w:r>
      <w:r w:rsidRPr="002E3234">
        <w:rPr>
          <w:rFonts w:ascii="Arial" w:hAnsi="Arial" w:cs="Arial"/>
        </w:rPr>
        <w:t xml:space="preserve">ý </w:t>
      </w:r>
      <w:r w:rsidR="00B060CC" w:rsidRPr="002E3234">
        <w:rPr>
          <w:rFonts w:ascii="Arial" w:hAnsi="Arial" w:cs="Arial"/>
        </w:rPr>
        <w:t xml:space="preserve">pozemek </w:t>
      </w:r>
      <w:r w:rsidRPr="002E3234">
        <w:rPr>
          <w:rFonts w:ascii="Arial" w:hAnsi="Arial" w:cs="Arial"/>
        </w:rPr>
        <w:t>asi před dvěma roky odkoupilo po dlouhém jednání s majitelem Ing. Tošovským za cenu 1.750,- Kč za 1 m</w:t>
      </w:r>
      <w:r w:rsidRPr="002E3234">
        <w:rPr>
          <w:rFonts w:ascii="Arial" w:hAnsi="Arial" w:cs="Arial"/>
          <w:vertAlign w:val="superscript"/>
        </w:rPr>
        <w:t>2</w:t>
      </w:r>
      <w:r w:rsidRPr="002E3234">
        <w:rPr>
          <w:rFonts w:ascii="Arial" w:hAnsi="Arial" w:cs="Arial"/>
        </w:rPr>
        <w:t>. Pozemek město potřebovalo pro prodloužení Svážné ulice, jejíž poslední část vedla právě přes tento dosud soukromý pozemek Ing. Tošovského. V tomto pozemku je uložena kanalizace i vodovod a tvoří jediný přístup ke dvěma chatám na pozemcích, které splňují regulativy pro přestavbu na rodinné domy. Druhou část pozemku město nepotřebuje a minulé zastupitelstvo již rozhodlo tuto část prodat. Pozemek má výměru pouze 476 m</w:t>
      </w:r>
      <w:r w:rsidRPr="002E3234">
        <w:rPr>
          <w:rFonts w:ascii="Arial" w:hAnsi="Arial" w:cs="Arial"/>
          <w:vertAlign w:val="superscript"/>
        </w:rPr>
        <w:t>2</w:t>
      </w:r>
      <w:r w:rsidRPr="002E3234">
        <w:rPr>
          <w:rFonts w:ascii="Arial" w:hAnsi="Arial" w:cs="Arial"/>
        </w:rPr>
        <w:t xml:space="preserve"> a zájem o něj projevila majitelka sousedního velkého pozemku č. 2466/1</w:t>
      </w:r>
      <w:r w:rsidR="00B060CC" w:rsidRPr="002E3234">
        <w:rPr>
          <w:rFonts w:ascii="Arial" w:hAnsi="Arial" w:cs="Arial"/>
        </w:rPr>
        <w:t xml:space="preserve"> paní Masnerová</w:t>
      </w:r>
      <w:r w:rsidR="00C524CF" w:rsidRPr="002E3234">
        <w:rPr>
          <w:rFonts w:ascii="Arial" w:hAnsi="Arial" w:cs="Arial"/>
        </w:rPr>
        <w:t>,</w:t>
      </w:r>
      <w:r w:rsidRPr="002E3234">
        <w:rPr>
          <w:rFonts w:ascii="Arial" w:hAnsi="Arial" w:cs="Arial"/>
        </w:rPr>
        <w:t xml:space="preserve"> která by chtěla po koupi pozemek p</w:t>
      </w:r>
      <w:r w:rsidR="00D93CCD">
        <w:rPr>
          <w:rFonts w:ascii="Arial" w:hAnsi="Arial" w:cs="Arial"/>
        </w:rPr>
        <w:t>řipojit k svému většímu pozemku a</w:t>
      </w:r>
      <w:r w:rsidRPr="002E3234">
        <w:rPr>
          <w:rFonts w:ascii="Arial" w:hAnsi="Arial" w:cs="Arial"/>
        </w:rPr>
        <w:t xml:space="preserve"> poté je</w:t>
      </w:r>
      <w:r w:rsidR="00EB30D8" w:rsidRPr="002E3234">
        <w:rPr>
          <w:rFonts w:ascii="Arial" w:hAnsi="Arial" w:cs="Arial"/>
        </w:rPr>
        <w:t>j rozparcelovat na tři pozemky.</w:t>
      </w:r>
      <w:r w:rsidR="00C524CF" w:rsidRPr="002E3234">
        <w:rPr>
          <w:rFonts w:ascii="Arial" w:hAnsi="Arial" w:cs="Arial"/>
        </w:rPr>
        <w:t xml:space="preserve"> Toto stávající územní plán nepovoluje, regulativ </w:t>
      </w:r>
      <w:r w:rsidR="00B060CC" w:rsidRPr="002E3234">
        <w:rPr>
          <w:rFonts w:ascii="Arial" w:hAnsi="Arial" w:cs="Arial"/>
        </w:rPr>
        <w:t>v této části</w:t>
      </w:r>
      <w:r w:rsidR="00EB30D8" w:rsidRPr="002E3234">
        <w:rPr>
          <w:rFonts w:ascii="Arial" w:hAnsi="Arial" w:cs="Arial"/>
        </w:rPr>
        <w:t xml:space="preserve"> Brunšov</w:t>
      </w:r>
      <w:r w:rsidR="00B060CC" w:rsidRPr="002E3234">
        <w:rPr>
          <w:rFonts w:ascii="Arial" w:hAnsi="Arial" w:cs="Arial"/>
        </w:rPr>
        <w:t>a</w:t>
      </w:r>
      <w:r w:rsidR="00EB30D8" w:rsidRPr="002E3234">
        <w:rPr>
          <w:rFonts w:ascii="Arial" w:hAnsi="Arial" w:cs="Arial"/>
        </w:rPr>
        <w:t xml:space="preserve"> má totiž </w:t>
      </w:r>
      <w:r w:rsidR="00C524CF" w:rsidRPr="002E3234">
        <w:rPr>
          <w:rFonts w:ascii="Arial" w:hAnsi="Arial" w:cs="Arial"/>
        </w:rPr>
        <w:t>minimální velikost stavebního pozemku 1600m</w:t>
      </w:r>
      <w:r w:rsidR="00EB30D8" w:rsidRPr="002E3234">
        <w:rPr>
          <w:rFonts w:ascii="Arial" w:hAnsi="Arial" w:cs="Arial"/>
          <w:vertAlign w:val="superscript"/>
        </w:rPr>
        <w:t>2</w:t>
      </w:r>
      <w:r w:rsidR="00C524CF" w:rsidRPr="002E3234">
        <w:rPr>
          <w:rFonts w:ascii="Arial" w:hAnsi="Arial" w:cs="Arial"/>
        </w:rPr>
        <w:t>. Město by</w:t>
      </w:r>
      <w:r w:rsidR="00AB3FF1">
        <w:rPr>
          <w:rFonts w:ascii="Arial" w:hAnsi="Arial" w:cs="Arial"/>
        </w:rPr>
        <w:t xml:space="preserve"> proto zapracovalo do nového územního plánu regulativ umožnující</w:t>
      </w:r>
      <w:r w:rsidR="00C524CF" w:rsidRPr="002E3234">
        <w:rPr>
          <w:rFonts w:ascii="Arial" w:hAnsi="Arial" w:cs="Arial"/>
        </w:rPr>
        <w:t xml:space="preserve"> </w:t>
      </w:r>
      <w:r w:rsidR="00AB3FF1">
        <w:rPr>
          <w:rFonts w:ascii="Arial" w:hAnsi="Arial" w:cs="Arial"/>
        </w:rPr>
        <w:t>rozdělení předmětného pozemku</w:t>
      </w:r>
      <w:r w:rsidR="00D93CCD">
        <w:rPr>
          <w:rFonts w:ascii="Arial" w:hAnsi="Arial" w:cs="Arial"/>
        </w:rPr>
        <w:t xml:space="preserve"> na tři</w:t>
      </w:r>
      <w:r w:rsidR="00AB3FF1">
        <w:rPr>
          <w:rFonts w:ascii="Arial" w:hAnsi="Arial" w:cs="Arial"/>
        </w:rPr>
        <w:t xml:space="preserve"> (tj. stávající </w:t>
      </w:r>
      <w:r w:rsidR="00C524CF" w:rsidRPr="002E3234">
        <w:rPr>
          <w:rFonts w:ascii="Arial" w:hAnsi="Arial" w:cs="Arial"/>
        </w:rPr>
        <w:t xml:space="preserve">regulativ by </w:t>
      </w:r>
      <w:r w:rsidR="00EB30D8" w:rsidRPr="002E3234">
        <w:rPr>
          <w:rFonts w:ascii="Arial" w:hAnsi="Arial" w:cs="Arial"/>
        </w:rPr>
        <w:t xml:space="preserve">byl </w:t>
      </w:r>
      <w:r w:rsidR="00C524CF" w:rsidRPr="002E3234">
        <w:rPr>
          <w:rFonts w:ascii="Arial" w:hAnsi="Arial" w:cs="Arial"/>
        </w:rPr>
        <w:t>v územním plánu</w:t>
      </w:r>
      <w:r w:rsidR="00AA3941" w:rsidRPr="002E3234">
        <w:rPr>
          <w:rFonts w:ascii="Arial" w:hAnsi="Arial" w:cs="Arial"/>
        </w:rPr>
        <w:t xml:space="preserve"> pro tyto</w:t>
      </w:r>
      <w:r w:rsidR="00D93CCD">
        <w:rPr>
          <w:rFonts w:ascii="Arial" w:hAnsi="Arial" w:cs="Arial"/>
        </w:rPr>
        <w:t xml:space="preserve"> tři</w:t>
      </w:r>
      <w:r w:rsidR="00AA3941" w:rsidRPr="002E3234">
        <w:rPr>
          <w:rFonts w:ascii="Arial" w:hAnsi="Arial" w:cs="Arial"/>
        </w:rPr>
        <w:t xml:space="preserve"> konkrétní pozemky</w:t>
      </w:r>
      <w:r w:rsidR="00C524CF" w:rsidRPr="002E3234">
        <w:rPr>
          <w:rFonts w:ascii="Arial" w:hAnsi="Arial" w:cs="Arial"/>
        </w:rPr>
        <w:t xml:space="preserve"> zmenšen</w:t>
      </w:r>
      <w:r w:rsidR="00AA7B8A" w:rsidRPr="002E3234">
        <w:rPr>
          <w:rFonts w:ascii="Arial" w:hAnsi="Arial" w:cs="Arial"/>
        </w:rPr>
        <w:t xml:space="preserve"> o</w:t>
      </w:r>
      <w:r w:rsidR="00D93CCD">
        <w:rPr>
          <w:rFonts w:ascii="Arial" w:hAnsi="Arial" w:cs="Arial"/>
        </w:rPr>
        <w:t xml:space="preserve"> cca</w:t>
      </w:r>
      <w:r w:rsidR="00AA7B8A" w:rsidRPr="002E3234">
        <w:rPr>
          <w:rFonts w:ascii="Arial" w:hAnsi="Arial" w:cs="Arial"/>
        </w:rPr>
        <w:t xml:space="preserve"> 110 m</w:t>
      </w:r>
      <w:r w:rsidR="00AA7B8A" w:rsidRPr="002E3234">
        <w:rPr>
          <w:rFonts w:ascii="Arial" w:hAnsi="Arial" w:cs="Arial"/>
          <w:vertAlign w:val="superscript"/>
        </w:rPr>
        <w:t>2</w:t>
      </w:r>
      <w:r w:rsidR="00AA7B8A" w:rsidRPr="002E3234">
        <w:rPr>
          <w:rFonts w:ascii="Arial" w:hAnsi="Arial" w:cs="Arial"/>
        </w:rPr>
        <w:t xml:space="preserve"> na pozemek</w:t>
      </w:r>
      <w:r w:rsidR="00AB3FF1">
        <w:rPr>
          <w:rFonts w:ascii="Arial" w:hAnsi="Arial" w:cs="Arial"/>
        </w:rPr>
        <w:t>)</w:t>
      </w:r>
      <w:r w:rsidR="00C524CF" w:rsidRPr="002E3234">
        <w:rPr>
          <w:rFonts w:ascii="Arial" w:hAnsi="Arial" w:cs="Arial"/>
        </w:rPr>
        <w:t>.</w:t>
      </w:r>
      <w:r w:rsidR="00C524CF" w:rsidRPr="002E3234">
        <w:rPr>
          <w:rFonts w:ascii="Arial" w:hAnsi="Arial" w:cs="Arial"/>
          <w:i/>
          <w:iCs/>
        </w:rPr>
        <w:t xml:space="preserve"> </w:t>
      </w:r>
      <w:r w:rsidRPr="002E3234">
        <w:rPr>
          <w:rFonts w:ascii="Arial" w:hAnsi="Arial" w:cs="Arial"/>
        </w:rPr>
        <w:t xml:space="preserve">S tím </w:t>
      </w:r>
      <w:r w:rsidR="00170AB5" w:rsidRPr="002E3234">
        <w:rPr>
          <w:rFonts w:ascii="Arial" w:hAnsi="Arial" w:cs="Arial"/>
        </w:rPr>
        <w:t>nesouhlasila Ing. a</w:t>
      </w:r>
      <w:r w:rsidRPr="002E3234">
        <w:rPr>
          <w:rFonts w:ascii="Arial" w:hAnsi="Arial" w:cs="Arial"/>
        </w:rPr>
        <w:t>rch. Tunková a Mgr. Millerová.</w:t>
      </w:r>
      <w:r w:rsidR="00AC6C5A" w:rsidRPr="002E3234">
        <w:rPr>
          <w:rFonts w:ascii="Arial" w:hAnsi="Arial" w:cs="Arial"/>
        </w:rPr>
        <w:t xml:space="preserve"> Ing. arch.</w:t>
      </w:r>
      <w:r w:rsidR="002E3234" w:rsidRPr="002E3234">
        <w:rPr>
          <w:rFonts w:ascii="Arial" w:hAnsi="Arial" w:cs="Arial"/>
        </w:rPr>
        <w:t xml:space="preserve"> </w:t>
      </w:r>
      <w:r w:rsidR="00AC6C5A" w:rsidRPr="002E3234">
        <w:rPr>
          <w:rFonts w:ascii="Arial" w:hAnsi="Arial" w:cs="Arial"/>
        </w:rPr>
        <w:t xml:space="preserve">Tunková </w:t>
      </w:r>
      <w:r w:rsidR="00AA7B8A" w:rsidRPr="002E3234">
        <w:rPr>
          <w:rFonts w:ascii="Arial" w:hAnsi="Arial" w:cs="Arial"/>
        </w:rPr>
        <w:t>zmínila, že dohodnutá cena za pozemek města je n</w:t>
      </w:r>
      <w:r w:rsidR="00AB3FF1">
        <w:rPr>
          <w:rFonts w:ascii="Arial" w:hAnsi="Arial" w:cs="Arial"/>
        </w:rPr>
        <w:t>ízká, město navíc slibuje změnit v novém územním</w:t>
      </w:r>
      <w:r w:rsidR="00AA7B8A" w:rsidRPr="002E3234">
        <w:rPr>
          <w:rFonts w:ascii="Arial" w:hAnsi="Arial" w:cs="Arial"/>
        </w:rPr>
        <w:t xml:space="preserve"> plánu</w:t>
      </w:r>
      <w:r w:rsidR="00AB3FF1">
        <w:rPr>
          <w:rFonts w:ascii="Arial" w:hAnsi="Arial" w:cs="Arial"/>
        </w:rPr>
        <w:t xml:space="preserve"> regulativ pro tento pozemek</w:t>
      </w:r>
      <w:r w:rsidR="006045E9" w:rsidRPr="002E3234">
        <w:rPr>
          <w:rFonts w:ascii="Arial" w:hAnsi="Arial" w:cs="Arial"/>
        </w:rPr>
        <w:t>, přičemž je otázkou, zda b</w:t>
      </w:r>
      <w:r w:rsidR="00AA7B8A" w:rsidRPr="002E3234">
        <w:rPr>
          <w:rFonts w:ascii="Arial" w:hAnsi="Arial" w:cs="Arial"/>
        </w:rPr>
        <w:t xml:space="preserve">y </w:t>
      </w:r>
      <w:r w:rsidR="006045E9" w:rsidRPr="002E3234">
        <w:rPr>
          <w:rFonts w:ascii="Arial" w:hAnsi="Arial" w:cs="Arial"/>
        </w:rPr>
        <w:t>ne</w:t>
      </w:r>
      <w:r w:rsidR="00AA7B8A" w:rsidRPr="002E3234">
        <w:rPr>
          <w:rFonts w:ascii="Arial" w:hAnsi="Arial" w:cs="Arial"/>
        </w:rPr>
        <w:t xml:space="preserve">bylo </w:t>
      </w:r>
      <w:r w:rsidR="006045E9" w:rsidRPr="002E3234">
        <w:rPr>
          <w:rFonts w:ascii="Arial" w:hAnsi="Arial" w:cs="Arial"/>
        </w:rPr>
        <w:t>výhodnější</w:t>
      </w:r>
      <w:r w:rsidR="00AC6C5A" w:rsidRPr="002E3234">
        <w:rPr>
          <w:rFonts w:ascii="Arial" w:hAnsi="Arial" w:cs="Arial"/>
        </w:rPr>
        <w:t xml:space="preserve"> provést výměnu části pozemku města za pruh pozemku paní Masnerové podél Strmé ul., který by bylo možné využít např. na parkování.</w:t>
      </w:r>
      <w:r w:rsidRPr="002E3234">
        <w:rPr>
          <w:rFonts w:ascii="Arial" w:hAnsi="Arial" w:cs="Arial"/>
        </w:rPr>
        <w:t xml:space="preserve"> Starosta uvedl předběžně dohodnutou cenu za pozemek č. 2467/1 3.000 Kč za 1 m</w:t>
      </w:r>
      <w:r w:rsidRPr="002E3234">
        <w:rPr>
          <w:rFonts w:ascii="Arial" w:hAnsi="Arial" w:cs="Arial"/>
          <w:vertAlign w:val="superscript"/>
        </w:rPr>
        <w:t xml:space="preserve">2 </w:t>
      </w:r>
      <w:r w:rsidRPr="002E3234">
        <w:rPr>
          <w:rFonts w:ascii="Arial" w:hAnsi="Arial" w:cs="Arial"/>
        </w:rPr>
        <w:t xml:space="preserve">a řekl, že celá transakce bude pro město </w:t>
      </w:r>
      <w:r w:rsidR="00B060CC" w:rsidRPr="002E3234">
        <w:rPr>
          <w:rFonts w:ascii="Arial" w:hAnsi="Arial" w:cs="Arial"/>
        </w:rPr>
        <w:t>výhodná</w:t>
      </w:r>
      <w:r w:rsidRPr="002E3234">
        <w:rPr>
          <w:rFonts w:ascii="Arial" w:hAnsi="Arial" w:cs="Arial"/>
        </w:rPr>
        <w:t>, tj. město získá pozemek pro prodloužení Svážné ulice prakticky zdarma. Starosta uvedl, že jiný zájemce o pozemek se nepřihlásil.</w:t>
      </w:r>
      <w:r w:rsidR="006045E9" w:rsidRPr="002E3234">
        <w:rPr>
          <w:rFonts w:ascii="Arial" w:hAnsi="Arial" w:cs="Arial"/>
        </w:rPr>
        <w:t xml:space="preserve"> </w:t>
      </w:r>
      <w:r w:rsidR="00894B01" w:rsidRPr="002E3234">
        <w:rPr>
          <w:rFonts w:ascii="Arial" w:hAnsi="Arial" w:cs="Arial"/>
        </w:rPr>
        <w:t>RND</w:t>
      </w:r>
      <w:r w:rsidR="006045E9" w:rsidRPr="002E3234">
        <w:rPr>
          <w:rFonts w:ascii="Arial" w:hAnsi="Arial" w:cs="Arial"/>
        </w:rPr>
        <w:t>r</w:t>
      </w:r>
      <w:r w:rsidR="002E3234" w:rsidRPr="002E3234">
        <w:rPr>
          <w:rFonts w:ascii="Arial" w:hAnsi="Arial" w:cs="Arial"/>
        </w:rPr>
        <w:t xml:space="preserve">. </w:t>
      </w:r>
      <w:r w:rsidR="006045E9" w:rsidRPr="002E3234">
        <w:rPr>
          <w:rFonts w:ascii="Arial" w:hAnsi="Arial" w:cs="Arial"/>
        </w:rPr>
        <w:t>Kratochvíl st. sdělil, že město v minulosti již od paní Masnerové pozemek pod komunikací odkoupilo za 150 Kč/ m</w:t>
      </w:r>
      <w:r w:rsidR="006045E9" w:rsidRPr="002E3234">
        <w:rPr>
          <w:rFonts w:ascii="Arial" w:hAnsi="Arial" w:cs="Arial"/>
          <w:vertAlign w:val="superscript"/>
        </w:rPr>
        <w:t>2</w:t>
      </w:r>
      <w:r w:rsidR="00131B3C" w:rsidRPr="002E3234">
        <w:rPr>
          <w:rFonts w:ascii="Arial" w:hAnsi="Arial" w:cs="Arial"/>
        </w:rPr>
        <w:t xml:space="preserve">. </w:t>
      </w:r>
      <w:r w:rsidRPr="002E3234">
        <w:rPr>
          <w:rFonts w:ascii="Arial" w:hAnsi="Arial" w:cs="Arial"/>
        </w:rPr>
        <w:t xml:space="preserve">Ing. Bezděk vyjádřil k prodeji kladné stanovisko a prodej hodnotil jako dobrý obchod pro město. Ing. Klimková apelovala, aby se po prodeji dohlédlo </w:t>
      </w:r>
      <w:r w:rsidR="00101DDC" w:rsidRPr="002E3234">
        <w:rPr>
          <w:rFonts w:ascii="Arial" w:hAnsi="Arial" w:cs="Arial"/>
        </w:rPr>
        <w:t>na</w:t>
      </w:r>
      <w:r w:rsidRPr="002E3234">
        <w:rPr>
          <w:rFonts w:ascii="Arial" w:hAnsi="Arial" w:cs="Arial"/>
        </w:rPr>
        <w:t xml:space="preserve"> </w:t>
      </w:r>
      <w:r w:rsidR="00101DDC" w:rsidRPr="002E3234">
        <w:rPr>
          <w:rFonts w:ascii="Arial" w:hAnsi="Arial" w:cs="Arial"/>
        </w:rPr>
        <w:t>udržování</w:t>
      </w:r>
      <w:r w:rsidRPr="002E3234">
        <w:rPr>
          <w:rFonts w:ascii="Arial" w:hAnsi="Arial" w:cs="Arial"/>
        </w:rPr>
        <w:t xml:space="preserve"> pozemku, který je v současnosti </w:t>
      </w:r>
      <w:r w:rsidR="00101DDC" w:rsidRPr="002E3234">
        <w:rPr>
          <w:rFonts w:ascii="Arial" w:hAnsi="Arial" w:cs="Arial"/>
        </w:rPr>
        <w:t>zanedbaný a zarostlý náletovou zelení</w:t>
      </w:r>
      <w:r w:rsidRPr="002E3234">
        <w:rPr>
          <w:rFonts w:ascii="Arial" w:hAnsi="Arial" w:cs="Arial"/>
        </w:rPr>
        <w:t>.</w:t>
      </w:r>
      <w:r w:rsidR="006045E9" w:rsidRPr="002E3234">
        <w:rPr>
          <w:rFonts w:ascii="Arial" w:hAnsi="Arial" w:cs="Arial"/>
        </w:rPr>
        <w:t xml:space="preserve"> Ing.arch.</w:t>
      </w:r>
      <w:r w:rsidR="002E3234" w:rsidRPr="002E3234">
        <w:rPr>
          <w:rFonts w:ascii="Arial" w:hAnsi="Arial" w:cs="Arial"/>
        </w:rPr>
        <w:t xml:space="preserve"> </w:t>
      </w:r>
      <w:r w:rsidR="006045E9" w:rsidRPr="002E3234">
        <w:rPr>
          <w:rFonts w:ascii="Arial" w:hAnsi="Arial" w:cs="Arial"/>
        </w:rPr>
        <w:t xml:space="preserve">Mejsnarová připomněla, že na Brunšov vedou z Tyršovy ul. pouze 3 přístupové komunikace, není zde dostatek parkovacích možností, přičemž v budoucnosti lze v této oblasti očekávat nárůst počtu obyvatel. </w:t>
      </w:r>
    </w:p>
    <w:p w14:paraId="7D2CE929" w14:textId="77777777" w:rsidR="00064FED" w:rsidRPr="002E3234" w:rsidRDefault="00064FED" w:rsidP="00064FED">
      <w:pPr>
        <w:jc w:val="both"/>
        <w:rPr>
          <w:rFonts w:ascii="Arial" w:hAnsi="Arial" w:cs="Arial"/>
          <w:i/>
          <w:iCs/>
        </w:rPr>
      </w:pPr>
    </w:p>
    <w:p w14:paraId="3EF9CCF2" w14:textId="77777777" w:rsidR="00064FED" w:rsidRPr="002E3234" w:rsidRDefault="00ED7B50" w:rsidP="00064FED">
      <w:pPr>
        <w:jc w:val="both"/>
        <w:rPr>
          <w:rFonts w:ascii="Arial" w:hAnsi="Arial" w:cs="Arial"/>
          <w:i/>
          <w:iCs/>
          <w:color w:val="000000"/>
          <w:sz w:val="24"/>
          <w:szCs w:val="24"/>
        </w:rPr>
      </w:pPr>
      <w:r w:rsidRPr="002E3234">
        <w:rPr>
          <w:rFonts w:ascii="Arial" w:hAnsi="Arial" w:cs="Arial"/>
          <w:i/>
          <w:iCs/>
          <w:color w:val="000000"/>
          <w:sz w:val="24"/>
          <w:szCs w:val="24"/>
        </w:rPr>
        <w:t>U</w:t>
      </w:r>
      <w:r w:rsidR="00064FED" w:rsidRPr="002E3234">
        <w:rPr>
          <w:rFonts w:ascii="Arial" w:hAnsi="Arial" w:cs="Arial"/>
          <w:i/>
          <w:iCs/>
          <w:color w:val="000000"/>
          <w:sz w:val="24"/>
          <w:szCs w:val="24"/>
        </w:rPr>
        <w:t>snesení:</w:t>
      </w:r>
      <w:r w:rsidRPr="002E3234">
        <w:rPr>
          <w:rFonts w:ascii="Arial" w:hAnsi="Arial" w:cs="Arial"/>
          <w:i/>
          <w:iCs/>
          <w:color w:val="000000"/>
          <w:sz w:val="24"/>
          <w:szCs w:val="24"/>
        </w:rPr>
        <w:t xml:space="preserve"> </w:t>
      </w:r>
      <w:r w:rsidR="00064FED" w:rsidRPr="002E3234">
        <w:rPr>
          <w:rFonts w:ascii="Arial" w:hAnsi="Arial" w:cs="Arial"/>
          <w:i/>
          <w:iCs/>
          <w:color w:val="000000"/>
          <w:sz w:val="24"/>
          <w:szCs w:val="24"/>
        </w:rPr>
        <w:t xml:space="preserve">Zastupitelstvo </w:t>
      </w:r>
      <w:r w:rsidRPr="002E3234">
        <w:rPr>
          <w:rFonts w:ascii="Arial" w:hAnsi="Arial" w:cs="Arial"/>
          <w:i/>
          <w:iCs/>
          <w:color w:val="000000"/>
          <w:sz w:val="24"/>
          <w:szCs w:val="24"/>
        </w:rPr>
        <w:t>m</w:t>
      </w:r>
      <w:r w:rsidR="00C17C32" w:rsidRPr="002E3234">
        <w:rPr>
          <w:rFonts w:ascii="Arial" w:hAnsi="Arial" w:cs="Arial"/>
          <w:i/>
          <w:iCs/>
          <w:color w:val="000000"/>
          <w:sz w:val="24"/>
          <w:szCs w:val="24"/>
        </w:rPr>
        <w:t xml:space="preserve">ěsta Dobřichovice </w:t>
      </w:r>
      <w:r w:rsidR="00064FED" w:rsidRPr="002E3234">
        <w:rPr>
          <w:rFonts w:ascii="Arial" w:hAnsi="Arial" w:cs="Arial"/>
          <w:i/>
          <w:iCs/>
          <w:color w:val="000000"/>
          <w:sz w:val="24"/>
          <w:szCs w:val="24"/>
        </w:rPr>
        <w:t>schvaluje prodej pozemku č. 2467/1 (trvalý travní porost o výměře 476 m</w:t>
      </w:r>
      <w:r w:rsidR="00064FED" w:rsidRPr="002E3234">
        <w:rPr>
          <w:rFonts w:ascii="Arial" w:hAnsi="Arial" w:cs="Arial"/>
          <w:i/>
          <w:iCs/>
          <w:color w:val="000000"/>
          <w:sz w:val="24"/>
          <w:szCs w:val="24"/>
          <w:vertAlign w:val="superscript"/>
        </w:rPr>
        <w:t>2</w:t>
      </w:r>
      <w:r w:rsidR="00064FED" w:rsidRPr="002E3234">
        <w:rPr>
          <w:rFonts w:ascii="Arial" w:hAnsi="Arial" w:cs="Arial"/>
          <w:i/>
          <w:iCs/>
          <w:color w:val="000000"/>
          <w:sz w:val="24"/>
          <w:szCs w:val="24"/>
        </w:rPr>
        <w:t>) za cenu 3.000,- Kč/1 m</w:t>
      </w:r>
      <w:r w:rsidR="00064FED" w:rsidRPr="002E3234">
        <w:rPr>
          <w:rFonts w:ascii="Arial" w:hAnsi="Arial" w:cs="Arial"/>
          <w:i/>
          <w:iCs/>
          <w:color w:val="000000"/>
          <w:sz w:val="24"/>
          <w:szCs w:val="24"/>
          <w:vertAlign w:val="superscript"/>
        </w:rPr>
        <w:t>2</w:t>
      </w:r>
      <w:r w:rsidR="00064FED" w:rsidRPr="002E3234">
        <w:rPr>
          <w:rFonts w:ascii="Arial" w:hAnsi="Arial" w:cs="Arial"/>
          <w:i/>
          <w:iCs/>
          <w:color w:val="000000"/>
          <w:sz w:val="24"/>
          <w:szCs w:val="24"/>
        </w:rPr>
        <w:t xml:space="preserve">, celkem za 1,428.000 Kč. </w:t>
      </w:r>
    </w:p>
    <w:p w14:paraId="10382DEB" w14:textId="3B0AC26E" w:rsidR="00064FED" w:rsidRPr="002E3234" w:rsidRDefault="00064FED" w:rsidP="00064FED">
      <w:pPr>
        <w:pStyle w:val="Zkladntext"/>
        <w:widowControl/>
        <w:spacing w:before="120"/>
        <w:jc w:val="both"/>
        <w:rPr>
          <w:rFonts w:ascii="Arial" w:hAnsi="Arial" w:cs="Arial"/>
        </w:rPr>
      </w:pPr>
      <w:r w:rsidRPr="002E3234">
        <w:rPr>
          <w:rFonts w:ascii="Arial" w:hAnsi="Arial" w:cs="Arial"/>
        </w:rPr>
        <w:t>Hlasování</w:t>
      </w:r>
      <w:r w:rsidR="00C17C32" w:rsidRPr="002E3234">
        <w:rPr>
          <w:rFonts w:ascii="Arial" w:hAnsi="Arial" w:cs="Arial"/>
        </w:rPr>
        <w:t xml:space="preserve">: </w:t>
      </w:r>
      <w:r w:rsidR="00170AB5" w:rsidRPr="002E3234">
        <w:rPr>
          <w:rFonts w:ascii="Arial" w:hAnsi="Arial" w:cs="Arial"/>
        </w:rPr>
        <w:t>P</w:t>
      </w:r>
      <w:r w:rsidRPr="002E3234">
        <w:rPr>
          <w:rFonts w:ascii="Arial" w:hAnsi="Arial" w:cs="Arial"/>
        </w:rPr>
        <w:t>ro</w:t>
      </w:r>
      <w:r w:rsidR="00600A5D" w:rsidRPr="002E3234">
        <w:rPr>
          <w:rFonts w:ascii="Arial" w:hAnsi="Arial" w:cs="Arial"/>
        </w:rPr>
        <w:t xml:space="preserve"> prodej pozemku</w:t>
      </w:r>
      <w:r w:rsidRPr="002E3234">
        <w:rPr>
          <w:rFonts w:ascii="Arial" w:hAnsi="Arial" w:cs="Arial"/>
        </w:rPr>
        <w:t xml:space="preserve"> </w:t>
      </w:r>
      <w:r w:rsidR="00C17C32" w:rsidRPr="002E3234">
        <w:rPr>
          <w:rFonts w:ascii="Arial" w:hAnsi="Arial" w:cs="Arial"/>
        </w:rPr>
        <w:t xml:space="preserve">hlasovalo </w:t>
      </w:r>
      <w:r w:rsidRPr="002E3234">
        <w:rPr>
          <w:rFonts w:ascii="Arial" w:hAnsi="Arial" w:cs="Arial"/>
        </w:rPr>
        <w:t xml:space="preserve">10 </w:t>
      </w:r>
      <w:r w:rsidR="00C17C32" w:rsidRPr="002E3234">
        <w:rPr>
          <w:rFonts w:ascii="Arial" w:hAnsi="Arial" w:cs="Arial"/>
        </w:rPr>
        <w:t xml:space="preserve">zastupitelů, </w:t>
      </w:r>
      <w:r w:rsidRPr="002E3234">
        <w:rPr>
          <w:rFonts w:ascii="Arial" w:hAnsi="Arial" w:cs="Arial"/>
        </w:rPr>
        <w:t xml:space="preserve">proti </w:t>
      </w:r>
      <w:r w:rsidR="00ED2595" w:rsidRPr="002E3234">
        <w:rPr>
          <w:rFonts w:ascii="Arial" w:hAnsi="Arial" w:cs="Arial"/>
        </w:rPr>
        <w:t>3</w:t>
      </w:r>
      <w:r w:rsidRPr="002E3234">
        <w:rPr>
          <w:rFonts w:ascii="Arial" w:hAnsi="Arial" w:cs="Arial"/>
        </w:rPr>
        <w:t xml:space="preserve"> </w:t>
      </w:r>
      <w:r w:rsidR="00933494" w:rsidRPr="002E3234">
        <w:rPr>
          <w:rFonts w:ascii="Arial" w:hAnsi="Arial" w:cs="Arial"/>
        </w:rPr>
        <w:t>(</w:t>
      </w:r>
      <w:r w:rsidR="00ED2595" w:rsidRPr="002E3234">
        <w:rPr>
          <w:rFonts w:ascii="Arial" w:hAnsi="Arial" w:cs="Arial"/>
        </w:rPr>
        <w:t xml:space="preserve">Ing. </w:t>
      </w:r>
      <w:r w:rsidR="00933494" w:rsidRPr="002E3234">
        <w:rPr>
          <w:rFonts w:ascii="Arial" w:hAnsi="Arial" w:cs="Arial"/>
        </w:rPr>
        <w:t>Klimková,</w:t>
      </w:r>
      <w:r w:rsidR="00ED2595" w:rsidRPr="002E3234">
        <w:rPr>
          <w:rFonts w:ascii="Arial" w:hAnsi="Arial" w:cs="Arial"/>
        </w:rPr>
        <w:t xml:space="preserve"> Ing. </w:t>
      </w:r>
      <w:r w:rsidR="00170AB5" w:rsidRPr="002E3234">
        <w:rPr>
          <w:rFonts w:ascii="Arial" w:hAnsi="Arial" w:cs="Arial"/>
        </w:rPr>
        <w:t>a</w:t>
      </w:r>
      <w:r w:rsidRPr="002E3234">
        <w:rPr>
          <w:rFonts w:ascii="Arial" w:hAnsi="Arial" w:cs="Arial"/>
        </w:rPr>
        <w:t>rch</w:t>
      </w:r>
      <w:r w:rsidR="00ED7B50" w:rsidRPr="002E3234">
        <w:rPr>
          <w:rFonts w:ascii="Arial" w:hAnsi="Arial" w:cs="Arial"/>
        </w:rPr>
        <w:t>.</w:t>
      </w:r>
      <w:r w:rsidRPr="002E3234">
        <w:rPr>
          <w:rFonts w:ascii="Arial" w:hAnsi="Arial" w:cs="Arial"/>
        </w:rPr>
        <w:t xml:space="preserve"> Tunková</w:t>
      </w:r>
      <w:r w:rsidR="00ED2595" w:rsidRPr="002E3234">
        <w:rPr>
          <w:rFonts w:ascii="Arial" w:hAnsi="Arial" w:cs="Arial"/>
        </w:rPr>
        <w:t>, Doc.</w:t>
      </w:r>
      <w:r w:rsidR="00ED7B50" w:rsidRPr="002E3234">
        <w:rPr>
          <w:rFonts w:ascii="Arial" w:hAnsi="Arial" w:cs="Arial"/>
        </w:rPr>
        <w:t xml:space="preserve"> </w:t>
      </w:r>
      <w:r w:rsidR="00ED2595" w:rsidRPr="002E3234">
        <w:rPr>
          <w:rFonts w:ascii="Arial" w:hAnsi="Arial" w:cs="Arial"/>
        </w:rPr>
        <w:t>Koutník</w:t>
      </w:r>
      <w:r w:rsidR="00933494" w:rsidRPr="002E3234">
        <w:rPr>
          <w:rFonts w:ascii="Arial" w:hAnsi="Arial" w:cs="Arial"/>
        </w:rPr>
        <w:t>)</w:t>
      </w:r>
      <w:r w:rsidRPr="002E3234">
        <w:rPr>
          <w:rFonts w:ascii="Arial" w:hAnsi="Arial" w:cs="Arial"/>
        </w:rPr>
        <w:t xml:space="preserve"> a </w:t>
      </w:r>
      <w:r w:rsidR="00ED2595" w:rsidRPr="002E3234">
        <w:rPr>
          <w:rFonts w:ascii="Arial" w:hAnsi="Arial" w:cs="Arial"/>
        </w:rPr>
        <w:t>2</w:t>
      </w:r>
      <w:r w:rsidR="00933494" w:rsidRPr="002E3234">
        <w:rPr>
          <w:rFonts w:ascii="Arial" w:hAnsi="Arial" w:cs="Arial"/>
        </w:rPr>
        <w:t xml:space="preserve"> se zdrželi hlasování (</w:t>
      </w:r>
      <w:r w:rsidRPr="002E3234">
        <w:rPr>
          <w:rFonts w:ascii="Arial" w:hAnsi="Arial" w:cs="Arial"/>
        </w:rPr>
        <w:t>Mgr. Milerová</w:t>
      </w:r>
      <w:r w:rsidR="00933494" w:rsidRPr="002E3234">
        <w:rPr>
          <w:rFonts w:ascii="Arial" w:hAnsi="Arial" w:cs="Arial"/>
        </w:rPr>
        <w:t xml:space="preserve">, </w:t>
      </w:r>
      <w:r w:rsidRPr="002E3234">
        <w:rPr>
          <w:rFonts w:ascii="Arial" w:hAnsi="Arial" w:cs="Arial"/>
        </w:rPr>
        <w:t>Ing. Ksandr</w:t>
      </w:r>
      <w:r w:rsidR="00933494" w:rsidRPr="002E3234">
        <w:rPr>
          <w:rFonts w:ascii="Arial" w:hAnsi="Arial" w:cs="Arial"/>
        </w:rPr>
        <w:t>)</w:t>
      </w:r>
      <w:r w:rsidR="004E57BC" w:rsidRPr="002E3234">
        <w:rPr>
          <w:rFonts w:ascii="Arial" w:hAnsi="Arial" w:cs="Arial"/>
        </w:rPr>
        <w:t>.</w:t>
      </w:r>
    </w:p>
    <w:p w14:paraId="56464738" w14:textId="77777777" w:rsidR="00064FED" w:rsidRPr="002E3234" w:rsidRDefault="00064FED" w:rsidP="00064FED">
      <w:pPr>
        <w:pStyle w:val="Zkladntext"/>
        <w:widowControl/>
        <w:spacing w:before="120"/>
        <w:jc w:val="both"/>
        <w:rPr>
          <w:rFonts w:ascii="Arial" w:hAnsi="Arial" w:cs="Arial"/>
        </w:rPr>
      </w:pPr>
    </w:p>
    <w:p w14:paraId="612707AF" w14:textId="77777777" w:rsidR="00B060CC" w:rsidRPr="002E3234" w:rsidRDefault="00B060CC" w:rsidP="00064FED">
      <w:pPr>
        <w:pStyle w:val="Zkladntext"/>
        <w:widowControl/>
        <w:spacing w:before="120"/>
        <w:jc w:val="both"/>
        <w:rPr>
          <w:rFonts w:ascii="Arial" w:hAnsi="Arial" w:cs="Arial"/>
        </w:rPr>
      </w:pPr>
    </w:p>
    <w:p w14:paraId="315EA455" w14:textId="77777777" w:rsidR="00B060CC" w:rsidRPr="002E3234" w:rsidRDefault="00B060CC" w:rsidP="00064FED">
      <w:pPr>
        <w:pStyle w:val="Zkladntext"/>
        <w:widowControl/>
        <w:spacing w:before="120"/>
        <w:jc w:val="both"/>
        <w:rPr>
          <w:rFonts w:ascii="Arial" w:hAnsi="Arial" w:cs="Arial"/>
        </w:rPr>
      </w:pPr>
    </w:p>
    <w:p w14:paraId="16D32FF7" w14:textId="77777777" w:rsidR="00064FED" w:rsidRPr="002E3234" w:rsidRDefault="00064FED" w:rsidP="00064FED">
      <w:pPr>
        <w:jc w:val="both"/>
        <w:rPr>
          <w:rFonts w:ascii="Times New Roman" w:hAnsi="Times New Roman" w:cs="Times New Roman"/>
        </w:rPr>
      </w:pPr>
    </w:p>
    <w:p w14:paraId="3EE3DD77"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5.</w:t>
      </w:r>
      <w:r w:rsidRPr="002E3234">
        <w:rPr>
          <w:rFonts w:ascii="Arial" w:hAnsi="Arial" w:cs="Arial"/>
          <w:b/>
          <w:bCs/>
        </w:rPr>
        <w:tab/>
        <w:t xml:space="preserve"> Odkoupení id. 1/3 pozemků č. 1326/18 a č. 1326/20</w:t>
      </w:r>
    </w:p>
    <w:p w14:paraId="46B3E3B0" w14:textId="37D10EB3" w:rsidR="00064FED" w:rsidRPr="002E3234" w:rsidRDefault="00064FED" w:rsidP="00064FED">
      <w:pPr>
        <w:pStyle w:val="Zkladntext"/>
        <w:widowControl/>
        <w:spacing w:before="120"/>
        <w:jc w:val="both"/>
        <w:rPr>
          <w:rFonts w:ascii="Arial" w:hAnsi="Arial" w:cs="Arial"/>
        </w:rPr>
      </w:pPr>
      <w:r w:rsidRPr="002E3234">
        <w:rPr>
          <w:rFonts w:ascii="Arial" w:hAnsi="Arial" w:cs="Arial"/>
        </w:rPr>
        <w:t>Starosta uvedl, že město plánuje odkoupit ideální třetinu dvou úzkých pozemků, které jsou součástí veřejné cesty do Laviček (Černošice) a nyní i součástí cyklostezky. Jedná se o pozemky č. 1326/18 (orná půda, 96 m</w:t>
      </w:r>
      <w:r w:rsidRPr="002E3234">
        <w:rPr>
          <w:rFonts w:ascii="Arial" w:hAnsi="Arial" w:cs="Arial"/>
          <w:vertAlign w:val="superscript"/>
        </w:rPr>
        <w:t>2</w:t>
      </w:r>
      <w:r w:rsidRPr="002E3234">
        <w:rPr>
          <w:rFonts w:ascii="Arial" w:hAnsi="Arial" w:cs="Arial"/>
        </w:rPr>
        <w:t>) a č. 1326/20 (orná půda 38 m</w:t>
      </w:r>
      <w:r w:rsidRPr="002E3234">
        <w:rPr>
          <w:rFonts w:ascii="Arial" w:hAnsi="Arial" w:cs="Arial"/>
          <w:vertAlign w:val="superscript"/>
        </w:rPr>
        <w:t>2</w:t>
      </w:r>
      <w:r w:rsidRPr="002E3234">
        <w:rPr>
          <w:rFonts w:ascii="Arial" w:hAnsi="Arial" w:cs="Arial"/>
        </w:rPr>
        <w:t xml:space="preserve">). </w:t>
      </w:r>
      <w:r w:rsidR="00B060CC" w:rsidRPr="002E3234">
        <w:rPr>
          <w:rFonts w:ascii="Arial" w:hAnsi="Arial" w:cs="Arial"/>
        </w:rPr>
        <w:t>RNDr. Kratochvíl</w:t>
      </w:r>
      <w:r w:rsidRPr="002E3234">
        <w:rPr>
          <w:rFonts w:ascii="Arial" w:hAnsi="Arial" w:cs="Arial"/>
        </w:rPr>
        <w:t xml:space="preserve"> uvedl, že pozemky byly až do roku 2012 zapsány na paní Annu Slunéčkovou (nar. 1878). Na návrh města a po pátrání po dědicích této paní provedl Obvodní soud pro Prahu 1 dodatečné projednání dědictví a rozhodl o nových vlastnících těchto pozemků. Město oslovilo nové vlastníky a ozvala se právní zástupkyně pana Jaromíra Čížka, který žije v Jižní Africe s tím, že pan Čížek městu svoji id. 1/3 za cenu 150 Kč/1 m</w:t>
      </w:r>
      <w:r w:rsidRPr="002E3234">
        <w:rPr>
          <w:rFonts w:ascii="Arial" w:hAnsi="Arial" w:cs="Arial"/>
          <w:vertAlign w:val="superscript"/>
        </w:rPr>
        <w:t>2</w:t>
      </w:r>
      <w:r w:rsidRPr="002E3234">
        <w:rPr>
          <w:rFonts w:ascii="Arial" w:hAnsi="Arial" w:cs="Arial"/>
        </w:rPr>
        <w:t xml:space="preserve"> prodá. Další dva spoluvlastníci se dosud neozvali, ale cílem města je odkoupit oba pozemky celé. Starosta navrhl id. 1/3 od pana Čížka odkoupit. </w:t>
      </w:r>
      <w:r w:rsidR="00E8236D" w:rsidRPr="002E3234">
        <w:rPr>
          <w:rFonts w:ascii="Arial" w:hAnsi="Arial" w:cs="Arial"/>
        </w:rPr>
        <w:t>RNDr. Kratochvíl</w:t>
      </w:r>
      <w:r w:rsidRPr="002E3234">
        <w:rPr>
          <w:rFonts w:ascii="Arial" w:hAnsi="Arial" w:cs="Arial"/>
        </w:rPr>
        <w:t xml:space="preserve"> vyzdvihl výhodu, že se město stane alespoň spolumajitelem pozemku a bude mít vyřešen</w:t>
      </w:r>
      <w:r w:rsidR="00D93CCD">
        <w:rPr>
          <w:rFonts w:ascii="Arial" w:hAnsi="Arial" w:cs="Arial"/>
        </w:rPr>
        <w:t>u</w:t>
      </w:r>
      <w:r w:rsidRPr="002E3234">
        <w:rPr>
          <w:rFonts w:ascii="Arial" w:hAnsi="Arial" w:cs="Arial"/>
        </w:rPr>
        <w:t xml:space="preserve"> nejobtížnější část – jednání s majitelem, který žije mimo ČR. </w:t>
      </w:r>
    </w:p>
    <w:p w14:paraId="7E32BF62" w14:textId="77777777" w:rsidR="00C1493B" w:rsidRPr="002E3234" w:rsidRDefault="00C1493B" w:rsidP="00064FED">
      <w:pPr>
        <w:pStyle w:val="Zkladntext"/>
        <w:widowControl/>
        <w:spacing w:before="120"/>
        <w:jc w:val="both"/>
        <w:rPr>
          <w:rFonts w:ascii="Arial" w:hAnsi="Arial" w:cs="Arial"/>
        </w:rPr>
      </w:pPr>
    </w:p>
    <w:p w14:paraId="7BE51ABE" w14:textId="77777777" w:rsidR="00064FED" w:rsidRPr="002E3234" w:rsidRDefault="00ED7B50" w:rsidP="00064FED">
      <w:pPr>
        <w:jc w:val="both"/>
        <w:rPr>
          <w:rFonts w:ascii="Arial" w:hAnsi="Arial" w:cs="Arial"/>
          <w:i/>
          <w:iCs/>
          <w:color w:val="000000"/>
          <w:sz w:val="24"/>
          <w:szCs w:val="24"/>
        </w:rPr>
      </w:pPr>
      <w:r w:rsidRPr="002E3234">
        <w:rPr>
          <w:rFonts w:ascii="Arial" w:hAnsi="Arial" w:cs="Arial"/>
          <w:i/>
          <w:iCs/>
          <w:color w:val="000000"/>
          <w:sz w:val="24"/>
          <w:szCs w:val="24"/>
        </w:rPr>
        <w:t>U</w:t>
      </w:r>
      <w:r w:rsidR="00064FED" w:rsidRPr="002E3234">
        <w:rPr>
          <w:rFonts w:ascii="Arial" w:hAnsi="Arial" w:cs="Arial"/>
          <w:i/>
          <w:iCs/>
          <w:color w:val="000000"/>
          <w:sz w:val="24"/>
          <w:szCs w:val="24"/>
        </w:rPr>
        <w:t xml:space="preserve">snesení: Zastupitelstvo </w:t>
      </w:r>
      <w:r w:rsidRPr="002E3234">
        <w:rPr>
          <w:rFonts w:ascii="Arial" w:hAnsi="Arial" w:cs="Arial"/>
          <w:i/>
          <w:iCs/>
          <w:color w:val="000000"/>
          <w:sz w:val="24"/>
          <w:szCs w:val="24"/>
        </w:rPr>
        <w:t xml:space="preserve">města Dobřichovice </w:t>
      </w:r>
      <w:r w:rsidR="00064FED" w:rsidRPr="002E3234">
        <w:rPr>
          <w:rFonts w:ascii="Arial" w:hAnsi="Arial" w:cs="Arial"/>
          <w:i/>
          <w:iCs/>
          <w:color w:val="000000"/>
          <w:sz w:val="24"/>
          <w:szCs w:val="24"/>
        </w:rPr>
        <w:t>schvaluje odkoupení id. 1/3 pozemků č. parc. 1326/18 a č. 1326/20 v k. ú. Dobřichovice od pana Jaromíra Čížka za cenu 150,- Kč za 1 m</w:t>
      </w:r>
      <w:r w:rsidR="00064FED" w:rsidRPr="002E3234">
        <w:rPr>
          <w:rFonts w:ascii="Arial" w:hAnsi="Arial" w:cs="Arial"/>
          <w:i/>
          <w:iCs/>
          <w:color w:val="000000"/>
          <w:sz w:val="24"/>
          <w:szCs w:val="24"/>
          <w:vertAlign w:val="superscript"/>
        </w:rPr>
        <w:t>2</w:t>
      </w:r>
      <w:r w:rsidR="00064FED" w:rsidRPr="002E3234">
        <w:rPr>
          <w:rFonts w:ascii="Arial" w:hAnsi="Arial" w:cs="Arial"/>
          <w:i/>
          <w:iCs/>
          <w:color w:val="000000"/>
          <w:sz w:val="24"/>
          <w:szCs w:val="24"/>
        </w:rPr>
        <w:t xml:space="preserve">. </w:t>
      </w:r>
    </w:p>
    <w:p w14:paraId="1F3FECE0" w14:textId="77777777" w:rsidR="00064FED" w:rsidRPr="002E3234" w:rsidRDefault="00064FED" w:rsidP="00064FED">
      <w:pPr>
        <w:jc w:val="both"/>
        <w:rPr>
          <w:rFonts w:ascii="Arial" w:hAnsi="Arial" w:cs="Arial"/>
          <w:color w:val="000000"/>
          <w:sz w:val="24"/>
          <w:szCs w:val="24"/>
        </w:rPr>
      </w:pPr>
      <w:r w:rsidRPr="002E3234">
        <w:rPr>
          <w:rFonts w:ascii="Arial" w:hAnsi="Arial" w:cs="Arial"/>
          <w:color w:val="000000"/>
          <w:sz w:val="24"/>
          <w:szCs w:val="24"/>
        </w:rPr>
        <w:t>Hlasování</w:t>
      </w:r>
      <w:r w:rsidR="00AF58F7" w:rsidRPr="002E3234">
        <w:rPr>
          <w:rFonts w:ascii="Arial" w:hAnsi="Arial" w:cs="Arial"/>
          <w:color w:val="000000"/>
          <w:sz w:val="24"/>
          <w:szCs w:val="24"/>
        </w:rPr>
        <w:t xml:space="preserve">: </w:t>
      </w:r>
      <w:r w:rsidR="00170AB5" w:rsidRPr="002E3234">
        <w:rPr>
          <w:rFonts w:ascii="Arial" w:hAnsi="Arial" w:cs="Arial"/>
          <w:color w:val="000000"/>
          <w:sz w:val="24"/>
          <w:szCs w:val="24"/>
        </w:rPr>
        <w:t>P</w:t>
      </w:r>
      <w:r w:rsidR="00AF58F7" w:rsidRPr="002E3234">
        <w:rPr>
          <w:rFonts w:ascii="Arial" w:hAnsi="Arial" w:cs="Arial"/>
          <w:color w:val="000000"/>
          <w:sz w:val="24"/>
          <w:szCs w:val="24"/>
        </w:rPr>
        <w:t xml:space="preserve">ro odkoupení pozemků hlasovalo všech </w:t>
      </w:r>
      <w:r w:rsidRPr="002E3234">
        <w:rPr>
          <w:rFonts w:ascii="Arial" w:hAnsi="Arial" w:cs="Arial"/>
          <w:color w:val="000000"/>
          <w:sz w:val="24"/>
          <w:szCs w:val="24"/>
        </w:rPr>
        <w:t xml:space="preserve">15 </w:t>
      </w:r>
      <w:r w:rsidR="00AF58F7" w:rsidRPr="002E3234">
        <w:rPr>
          <w:rFonts w:ascii="Arial" w:hAnsi="Arial" w:cs="Arial"/>
          <w:color w:val="000000"/>
          <w:sz w:val="24"/>
          <w:szCs w:val="24"/>
        </w:rPr>
        <w:t>zastupitelů</w:t>
      </w:r>
      <w:r w:rsidRPr="002E3234">
        <w:rPr>
          <w:rFonts w:ascii="Arial" w:hAnsi="Arial" w:cs="Arial"/>
          <w:color w:val="000000"/>
          <w:sz w:val="24"/>
          <w:szCs w:val="24"/>
        </w:rPr>
        <w:t xml:space="preserve">. </w:t>
      </w:r>
    </w:p>
    <w:p w14:paraId="726F1EF8" w14:textId="77777777" w:rsidR="00ED7B50" w:rsidRPr="002E3234" w:rsidRDefault="00ED7B50" w:rsidP="00064FED">
      <w:pPr>
        <w:pStyle w:val="Zkladntext"/>
        <w:widowControl/>
        <w:spacing w:before="120"/>
        <w:jc w:val="both"/>
        <w:rPr>
          <w:rFonts w:ascii="Arial" w:hAnsi="Arial" w:cs="Arial"/>
          <w:b/>
          <w:bCs/>
        </w:rPr>
      </w:pPr>
    </w:p>
    <w:p w14:paraId="2C0408E1" w14:textId="77777777" w:rsidR="00ED7B50" w:rsidRPr="002E3234" w:rsidRDefault="00ED7B50" w:rsidP="00064FED">
      <w:pPr>
        <w:pStyle w:val="Zkladntext"/>
        <w:widowControl/>
        <w:spacing w:before="120"/>
        <w:jc w:val="both"/>
        <w:rPr>
          <w:rFonts w:ascii="Arial" w:hAnsi="Arial" w:cs="Arial"/>
          <w:b/>
          <w:bCs/>
        </w:rPr>
      </w:pPr>
    </w:p>
    <w:p w14:paraId="31D57216"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6.</w:t>
      </w:r>
      <w:r w:rsidRPr="002E3234">
        <w:rPr>
          <w:rFonts w:ascii="Arial" w:hAnsi="Arial" w:cs="Arial"/>
          <w:b/>
          <w:bCs/>
        </w:rPr>
        <w:tab/>
        <w:t>Záměr směny pozemků u pneuservisu u lávky</w:t>
      </w:r>
    </w:p>
    <w:p w14:paraId="6486815E" w14:textId="77777777" w:rsidR="00064FED" w:rsidRPr="002E3234" w:rsidRDefault="00064FED" w:rsidP="00064FED">
      <w:pPr>
        <w:pStyle w:val="Zkladntext"/>
        <w:widowControl/>
        <w:spacing w:before="120"/>
        <w:jc w:val="both"/>
        <w:rPr>
          <w:rFonts w:ascii="Arial" w:hAnsi="Arial" w:cs="Arial"/>
        </w:rPr>
      </w:pPr>
      <w:r w:rsidRPr="002E3234">
        <w:rPr>
          <w:rFonts w:ascii="Arial" w:hAnsi="Arial" w:cs="Arial"/>
        </w:rPr>
        <w:t xml:space="preserve">Starosta sdělil, že na </w:t>
      </w:r>
      <w:r w:rsidR="00C1493B" w:rsidRPr="002E3234">
        <w:rPr>
          <w:rFonts w:ascii="Arial" w:hAnsi="Arial" w:cs="Arial"/>
        </w:rPr>
        <w:t>město</w:t>
      </w:r>
      <w:r w:rsidRPr="002E3234">
        <w:rPr>
          <w:rFonts w:ascii="Arial" w:hAnsi="Arial" w:cs="Arial"/>
        </w:rPr>
        <w:t xml:space="preserve"> se obrátil pan Plzák, nový majitel budovy pneuservisu u lávky </w:t>
      </w:r>
      <w:r w:rsidR="00E8236D" w:rsidRPr="002E3234">
        <w:rPr>
          <w:rFonts w:ascii="Arial" w:hAnsi="Arial" w:cs="Arial"/>
        </w:rPr>
        <w:t>s</w:t>
      </w:r>
      <w:r w:rsidRPr="002E3234">
        <w:rPr>
          <w:rFonts w:ascii="Arial" w:hAnsi="Arial" w:cs="Arial"/>
        </w:rPr>
        <w:t xml:space="preserve"> návrhem na směnu pozemků. Pan Plzák vlastní pozemek č. 1944, ale město vlastní pozemek vedle jeho budovy a za ní – pozemek č. 1943. </w:t>
      </w:r>
      <w:r w:rsidR="00C1493B" w:rsidRPr="002E3234">
        <w:rPr>
          <w:rFonts w:ascii="Arial" w:hAnsi="Arial" w:cs="Arial"/>
        </w:rPr>
        <w:t xml:space="preserve">Město potřebuje část pozemku pana Plzáka, přes nějž </w:t>
      </w:r>
      <w:r w:rsidR="00387F23" w:rsidRPr="002E3234">
        <w:rPr>
          <w:rFonts w:ascii="Arial" w:hAnsi="Arial" w:cs="Arial"/>
        </w:rPr>
        <w:t xml:space="preserve">vede přístupová cesta k lávce. </w:t>
      </w:r>
      <w:r w:rsidRPr="002E3234">
        <w:rPr>
          <w:rFonts w:ascii="Arial" w:hAnsi="Arial" w:cs="Arial"/>
        </w:rPr>
        <w:t xml:space="preserve">Starosta </w:t>
      </w:r>
      <w:r w:rsidR="00E8236D" w:rsidRPr="002E3234">
        <w:rPr>
          <w:rFonts w:ascii="Arial" w:hAnsi="Arial" w:cs="Arial"/>
        </w:rPr>
        <w:t>doporučil</w:t>
      </w:r>
      <w:r w:rsidRPr="002E3234">
        <w:rPr>
          <w:rFonts w:ascii="Arial" w:hAnsi="Arial" w:cs="Arial"/>
        </w:rPr>
        <w:t xml:space="preserve"> směnit tyto pozemky. Podle prvního zaměření by se směňovalo cca 15 m</w:t>
      </w:r>
      <w:r w:rsidRPr="002E3234">
        <w:rPr>
          <w:rFonts w:ascii="Arial" w:hAnsi="Arial" w:cs="Arial"/>
          <w:vertAlign w:val="superscript"/>
        </w:rPr>
        <w:t>2</w:t>
      </w:r>
      <w:r w:rsidRPr="002E3234">
        <w:rPr>
          <w:rFonts w:ascii="Arial" w:hAnsi="Arial" w:cs="Arial"/>
        </w:rPr>
        <w:t xml:space="preserve"> pozemku pana Plzáka za 26 m</w:t>
      </w:r>
      <w:r w:rsidRPr="002E3234">
        <w:rPr>
          <w:rFonts w:ascii="Arial" w:hAnsi="Arial" w:cs="Arial"/>
          <w:vertAlign w:val="superscript"/>
        </w:rPr>
        <w:t>2</w:t>
      </w:r>
      <w:r w:rsidRPr="002E3234">
        <w:rPr>
          <w:rFonts w:ascii="Arial" w:hAnsi="Arial" w:cs="Arial"/>
        </w:rPr>
        <w:t xml:space="preserve"> pozemku města s doplatkem rozdílu ve výši 500 Kč/m</w:t>
      </w:r>
      <w:r w:rsidRPr="002E3234">
        <w:rPr>
          <w:rFonts w:ascii="Arial" w:hAnsi="Arial" w:cs="Arial"/>
          <w:vertAlign w:val="superscript"/>
        </w:rPr>
        <w:t>2</w:t>
      </w:r>
      <w:r w:rsidRPr="002E3234">
        <w:rPr>
          <w:rFonts w:ascii="Arial" w:hAnsi="Arial" w:cs="Arial"/>
        </w:rPr>
        <w:t>, podobně jako v jiných případech. Po pořízení geometrického plánu by se projednala směna na dalším jednání zastupitelstva. Zastupitelé dostali k nahlédnutí plánek pozemků.</w:t>
      </w:r>
    </w:p>
    <w:p w14:paraId="171DE903" w14:textId="77777777" w:rsidR="00064FED" w:rsidRPr="002E3234" w:rsidRDefault="00064FED" w:rsidP="00064FED">
      <w:pPr>
        <w:pStyle w:val="Zkladntext"/>
        <w:widowControl/>
        <w:spacing w:before="120"/>
        <w:jc w:val="both"/>
        <w:rPr>
          <w:rFonts w:ascii="Arial" w:hAnsi="Arial" w:cs="Arial"/>
        </w:rPr>
      </w:pPr>
    </w:p>
    <w:p w14:paraId="7180E736" w14:textId="77777777" w:rsidR="00064FED" w:rsidRPr="002E3234" w:rsidRDefault="00ED7B50" w:rsidP="00064FED">
      <w:pPr>
        <w:jc w:val="both"/>
        <w:rPr>
          <w:rFonts w:ascii="Arial" w:hAnsi="Arial" w:cs="Arial"/>
          <w:i/>
          <w:iCs/>
          <w:color w:val="000000"/>
          <w:sz w:val="24"/>
          <w:szCs w:val="24"/>
        </w:rPr>
      </w:pPr>
      <w:r w:rsidRPr="002E3234">
        <w:rPr>
          <w:rFonts w:ascii="Arial" w:hAnsi="Arial" w:cs="Arial"/>
          <w:i/>
          <w:iCs/>
          <w:color w:val="000000"/>
          <w:sz w:val="24"/>
          <w:szCs w:val="24"/>
        </w:rPr>
        <w:t>U</w:t>
      </w:r>
      <w:r w:rsidR="00064FED" w:rsidRPr="002E3234">
        <w:rPr>
          <w:rFonts w:ascii="Arial" w:hAnsi="Arial" w:cs="Arial"/>
          <w:i/>
          <w:iCs/>
          <w:color w:val="000000"/>
          <w:sz w:val="24"/>
          <w:szCs w:val="24"/>
        </w:rPr>
        <w:t>snesení: Zastupitelstvo</w:t>
      </w:r>
      <w:r w:rsidRPr="002E3234">
        <w:rPr>
          <w:rFonts w:ascii="Arial" w:hAnsi="Arial" w:cs="Arial"/>
          <w:i/>
          <w:iCs/>
          <w:color w:val="000000"/>
          <w:sz w:val="24"/>
          <w:szCs w:val="24"/>
        </w:rPr>
        <w:t xml:space="preserve"> města Dobřichovice</w:t>
      </w:r>
      <w:r w:rsidR="00064FED" w:rsidRPr="002E3234">
        <w:rPr>
          <w:rFonts w:ascii="Arial" w:hAnsi="Arial" w:cs="Arial"/>
          <w:i/>
          <w:iCs/>
          <w:color w:val="000000"/>
          <w:sz w:val="24"/>
          <w:szCs w:val="24"/>
        </w:rPr>
        <w:t xml:space="preserve"> schvaluje záměr směny části pozemku č. 1944 (vlastník pan Plzák) za část pozemku č. 1943 (vlastník město). </w:t>
      </w:r>
    </w:p>
    <w:p w14:paraId="7932FBA0" w14:textId="77777777" w:rsidR="00064FED" w:rsidRPr="002E3234" w:rsidRDefault="00AF58F7" w:rsidP="00064FED">
      <w:pPr>
        <w:jc w:val="both"/>
        <w:rPr>
          <w:rFonts w:ascii="Arial" w:hAnsi="Arial" w:cs="Arial"/>
          <w:color w:val="000000"/>
          <w:sz w:val="24"/>
          <w:szCs w:val="24"/>
        </w:rPr>
      </w:pPr>
      <w:r w:rsidRPr="002E3234">
        <w:rPr>
          <w:rFonts w:ascii="Arial" w:hAnsi="Arial" w:cs="Arial"/>
          <w:color w:val="000000"/>
          <w:sz w:val="24"/>
          <w:szCs w:val="24"/>
        </w:rPr>
        <w:t xml:space="preserve">Hlasování: </w:t>
      </w:r>
      <w:r w:rsidR="00170AB5" w:rsidRPr="002E3234">
        <w:rPr>
          <w:rFonts w:ascii="Arial" w:hAnsi="Arial" w:cs="Arial"/>
          <w:color w:val="000000"/>
          <w:sz w:val="24"/>
          <w:szCs w:val="24"/>
        </w:rPr>
        <w:t>P</w:t>
      </w:r>
      <w:r w:rsidRPr="002E3234">
        <w:rPr>
          <w:rFonts w:ascii="Arial" w:hAnsi="Arial" w:cs="Arial"/>
          <w:color w:val="000000"/>
          <w:sz w:val="24"/>
          <w:szCs w:val="24"/>
        </w:rPr>
        <w:t>ro směny pozemků hlasovalo všech 1</w:t>
      </w:r>
      <w:r w:rsidR="00064FED" w:rsidRPr="002E3234">
        <w:rPr>
          <w:rFonts w:ascii="Arial" w:hAnsi="Arial" w:cs="Arial"/>
          <w:color w:val="000000"/>
          <w:sz w:val="24"/>
          <w:szCs w:val="24"/>
        </w:rPr>
        <w:t xml:space="preserve">5 </w:t>
      </w:r>
      <w:r w:rsidRPr="002E3234">
        <w:rPr>
          <w:rFonts w:ascii="Arial" w:hAnsi="Arial" w:cs="Arial"/>
          <w:color w:val="000000"/>
          <w:sz w:val="24"/>
          <w:szCs w:val="24"/>
        </w:rPr>
        <w:t>zastupitelů</w:t>
      </w:r>
      <w:r w:rsidR="00064FED" w:rsidRPr="002E3234">
        <w:rPr>
          <w:rFonts w:ascii="Arial" w:hAnsi="Arial" w:cs="Arial"/>
          <w:color w:val="000000"/>
          <w:sz w:val="24"/>
          <w:szCs w:val="24"/>
        </w:rPr>
        <w:t xml:space="preserve">. </w:t>
      </w:r>
    </w:p>
    <w:p w14:paraId="33EC1074" w14:textId="77777777" w:rsidR="00AF58F7" w:rsidRPr="002E3234" w:rsidRDefault="00AF58F7" w:rsidP="00064FED">
      <w:pPr>
        <w:pStyle w:val="Zkladntext"/>
        <w:widowControl/>
        <w:spacing w:before="120"/>
        <w:jc w:val="both"/>
        <w:rPr>
          <w:rFonts w:ascii="Arial" w:hAnsi="Arial" w:cs="Arial"/>
          <w:b/>
          <w:bCs/>
        </w:rPr>
      </w:pPr>
    </w:p>
    <w:p w14:paraId="023FF834"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7.</w:t>
      </w:r>
      <w:r w:rsidRPr="002E3234">
        <w:rPr>
          <w:rFonts w:ascii="Arial" w:hAnsi="Arial" w:cs="Arial"/>
          <w:b/>
          <w:bCs/>
        </w:rPr>
        <w:tab/>
        <w:t xml:space="preserve">Pravidla pro vydávání Informačních listů </w:t>
      </w:r>
      <w:r w:rsidRPr="002E3234">
        <w:rPr>
          <w:rFonts w:ascii="Arial" w:hAnsi="Arial" w:cs="Arial"/>
          <w:b/>
          <w:bCs/>
        </w:rPr>
        <w:tab/>
      </w:r>
    </w:p>
    <w:p w14:paraId="6B218FFF" w14:textId="602741D0" w:rsidR="00064FED" w:rsidRPr="002E3234" w:rsidRDefault="00064FED" w:rsidP="00064FED">
      <w:pPr>
        <w:pStyle w:val="Zkladntext"/>
        <w:spacing w:before="120"/>
        <w:jc w:val="both"/>
        <w:rPr>
          <w:rFonts w:ascii="Arial" w:hAnsi="Arial" w:cs="Arial"/>
        </w:rPr>
      </w:pPr>
      <w:r w:rsidRPr="002E3234">
        <w:rPr>
          <w:rFonts w:ascii="Arial" w:hAnsi="Arial" w:cs="Arial"/>
        </w:rPr>
        <w:t>Tento bod navrhla zařadit na pořad jednání Mgr. Millerová</w:t>
      </w:r>
      <w:r w:rsidR="00734562" w:rsidRPr="002E3234">
        <w:rPr>
          <w:rFonts w:ascii="Arial" w:hAnsi="Arial" w:cs="Arial"/>
        </w:rPr>
        <w:t xml:space="preserve"> s žádostí o vysvětlení jednání rady</w:t>
      </w:r>
      <w:r w:rsidRPr="002E3234">
        <w:rPr>
          <w:rFonts w:ascii="Arial" w:hAnsi="Arial" w:cs="Arial"/>
        </w:rPr>
        <w:t xml:space="preserve">. Uvedla, že </w:t>
      </w:r>
      <w:r w:rsidR="00894B01" w:rsidRPr="002E3234">
        <w:rPr>
          <w:rFonts w:ascii="Arial" w:hAnsi="Arial" w:cs="Arial"/>
        </w:rPr>
        <w:t xml:space="preserve"> na listopadovém pracovním zasedání zastupitelů byla spolu s </w:t>
      </w:r>
      <w:r w:rsidR="0016594B" w:rsidRPr="002E3234">
        <w:rPr>
          <w:rFonts w:ascii="Arial" w:hAnsi="Arial" w:cs="Arial"/>
        </w:rPr>
        <w:t>RN</w:t>
      </w:r>
      <w:r w:rsidRPr="002E3234">
        <w:rPr>
          <w:rFonts w:ascii="Arial" w:hAnsi="Arial" w:cs="Arial"/>
        </w:rPr>
        <w:t>Dr. Kratochvílem</w:t>
      </w:r>
      <w:r w:rsidR="00894B01" w:rsidRPr="002E3234">
        <w:rPr>
          <w:rFonts w:ascii="Arial" w:hAnsi="Arial" w:cs="Arial"/>
        </w:rPr>
        <w:t xml:space="preserve"> pověřena vytvořením návrhu pravidel pro IL</w:t>
      </w:r>
      <w:r w:rsidRPr="002E3234">
        <w:rPr>
          <w:rFonts w:ascii="Arial" w:hAnsi="Arial" w:cs="Arial"/>
        </w:rPr>
        <w:t xml:space="preserve">. </w:t>
      </w:r>
      <w:r w:rsidR="00894B01" w:rsidRPr="002E3234">
        <w:rPr>
          <w:rFonts w:ascii="Arial" w:hAnsi="Arial" w:cs="Arial"/>
        </w:rPr>
        <w:t xml:space="preserve">Společně vypracovaný návrh měl být posléze zaslán k opřipomínkování a diskuzi zastupitelům, k čemuž bohužel nedošlo, přestože společně s RNDr. Kratochvílem návrh vypracovali. </w:t>
      </w:r>
      <w:r w:rsidRPr="002E3234">
        <w:rPr>
          <w:rFonts w:ascii="Arial" w:hAnsi="Arial" w:cs="Arial"/>
        </w:rPr>
        <w:t>Projevila zklamání nad usnesením rady, která n</w:t>
      </w:r>
      <w:r w:rsidR="00894B01" w:rsidRPr="002E3234">
        <w:rPr>
          <w:rFonts w:ascii="Arial" w:hAnsi="Arial" w:cs="Arial"/>
        </w:rPr>
        <w:t>ávrh zamítla a n</w:t>
      </w:r>
      <w:r w:rsidRPr="002E3234">
        <w:rPr>
          <w:rFonts w:ascii="Arial" w:hAnsi="Arial" w:cs="Arial"/>
        </w:rPr>
        <w:t xml:space="preserve">evyhověla </w:t>
      </w:r>
      <w:r w:rsidR="00101DDC" w:rsidRPr="002E3234">
        <w:rPr>
          <w:rFonts w:ascii="Arial" w:hAnsi="Arial" w:cs="Arial"/>
        </w:rPr>
        <w:t>předloženým</w:t>
      </w:r>
      <w:r w:rsidRPr="002E3234">
        <w:rPr>
          <w:rFonts w:ascii="Arial" w:hAnsi="Arial" w:cs="Arial"/>
        </w:rPr>
        <w:t xml:space="preserve"> návrhům, z</w:t>
      </w:r>
      <w:r w:rsidR="00F201C9" w:rsidRPr="002E3234">
        <w:rPr>
          <w:rFonts w:ascii="Arial" w:hAnsi="Arial" w:cs="Arial"/>
        </w:rPr>
        <w:t>ejména ve složení redakční rady, jelikož se</w:t>
      </w:r>
      <w:r w:rsidR="000A7EA0" w:rsidRPr="002E3234">
        <w:rPr>
          <w:rFonts w:ascii="Arial" w:hAnsi="Arial" w:cs="Arial"/>
        </w:rPr>
        <w:t xml:space="preserve"> (s odkazem např. na dokument organizace Oživení)</w:t>
      </w:r>
      <w:r w:rsidR="00F201C9" w:rsidRPr="002E3234">
        <w:rPr>
          <w:rFonts w:ascii="Arial" w:hAnsi="Arial" w:cs="Arial"/>
        </w:rPr>
        <w:t xml:space="preserve"> domnívá, že složení redakční rady by neměl</w:t>
      </w:r>
      <w:r w:rsidR="00387F23" w:rsidRPr="002E3234">
        <w:rPr>
          <w:rFonts w:ascii="Arial" w:hAnsi="Arial" w:cs="Arial"/>
        </w:rPr>
        <w:t>o</w:t>
      </w:r>
      <w:r w:rsidR="00F201C9" w:rsidRPr="002E3234">
        <w:rPr>
          <w:rFonts w:ascii="Arial" w:hAnsi="Arial" w:cs="Arial"/>
        </w:rPr>
        <w:t xml:space="preserve"> být identick</w:t>
      </w:r>
      <w:r w:rsidR="00387F23" w:rsidRPr="002E3234">
        <w:rPr>
          <w:rFonts w:ascii="Arial" w:hAnsi="Arial" w:cs="Arial"/>
        </w:rPr>
        <w:t>é</w:t>
      </w:r>
      <w:r w:rsidR="00F201C9" w:rsidRPr="002E3234">
        <w:rPr>
          <w:rFonts w:ascii="Arial" w:hAnsi="Arial" w:cs="Arial"/>
        </w:rPr>
        <w:t xml:space="preserve"> s radou města. </w:t>
      </w:r>
      <w:r w:rsidR="004E57BC" w:rsidRPr="002E3234">
        <w:rPr>
          <w:rFonts w:ascii="Arial" w:hAnsi="Arial" w:cs="Arial"/>
        </w:rPr>
        <w:t>Dále nesouhlasila s praxí</w:t>
      </w:r>
      <w:r w:rsidR="00734562" w:rsidRPr="002E3234">
        <w:rPr>
          <w:rFonts w:ascii="Arial" w:hAnsi="Arial" w:cs="Arial"/>
        </w:rPr>
        <w:t xml:space="preserve"> tzv. posledního slova, kdy jsou vedení města poskytovány nesouhlasné příspěvky ke komentáři v tomtéž čísle, zatímco jiné subjekty tuto možnost nemají. </w:t>
      </w:r>
      <w:r w:rsidR="0016594B" w:rsidRPr="002E3234">
        <w:rPr>
          <w:rFonts w:ascii="Arial" w:hAnsi="Arial" w:cs="Arial"/>
        </w:rPr>
        <w:t>RN</w:t>
      </w:r>
      <w:r w:rsidRPr="002E3234">
        <w:rPr>
          <w:rFonts w:ascii="Arial" w:hAnsi="Arial" w:cs="Arial"/>
        </w:rPr>
        <w:t xml:space="preserve">Dr. </w:t>
      </w:r>
      <w:r w:rsidR="00F201C9" w:rsidRPr="002E3234">
        <w:rPr>
          <w:rFonts w:ascii="Arial" w:hAnsi="Arial" w:cs="Arial"/>
        </w:rPr>
        <w:t>Kratochvíl zmínil, že</w:t>
      </w:r>
      <w:r w:rsidRPr="002E3234">
        <w:rPr>
          <w:rFonts w:ascii="Arial" w:hAnsi="Arial" w:cs="Arial"/>
        </w:rPr>
        <w:t xml:space="preserve">, za </w:t>
      </w:r>
      <w:r w:rsidR="00710A3C" w:rsidRPr="002E3234">
        <w:rPr>
          <w:rFonts w:ascii="Arial" w:hAnsi="Arial" w:cs="Arial"/>
        </w:rPr>
        <w:t>dvaceti</w:t>
      </w:r>
      <w:r w:rsidRPr="002E3234">
        <w:rPr>
          <w:rFonts w:ascii="Arial" w:hAnsi="Arial" w:cs="Arial"/>
        </w:rPr>
        <w:t>leté období práce v IL se nesetkal s negativním ohlasem</w:t>
      </w:r>
      <w:r w:rsidR="00F201C9" w:rsidRPr="002E3234">
        <w:rPr>
          <w:rFonts w:ascii="Arial" w:hAnsi="Arial" w:cs="Arial"/>
        </w:rPr>
        <w:t xml:space="preserve"> </w:t>
      </w:r>
      <w:r w:rsidR="00101DDC" w:rsidRPr="002E3234">
        <w:rPr>
          <w:rFonts w:ascii="Arial" w:hAnsi="Arial" w:cs="Arial"/>
        </w:rPr>
        <w:t>k náplni ani k práci redaktora</w:t>
      </w:r>
      <w:r w:rsidR="00F201C9" w:rsidRPr="002E3234">
        <w:rPr>
          <w:rFonts w:ascii="Arial" w:hAnsi="Arial" w:cs="Arial"/>
        </w:rPr>
        <w:t>.</w:t>
      </w:r>
      <w:r w:rsidRPr="002E3234">
        <w:rPr>
          <w:rFonts w:ascii="Arial" w:hAnsi="Arial" w:cs="Arial"/>
        </w:rPr>
        <w:t xml:space="preserve"> </w:t>
      </w:r>
      <w:r w:rsidR="00F201C9" w:rsidRPr="002E3234">
        <w:rPr>
          <w:rFonts w:ascii="Arial" w:hAnsi="Arial" w:cs="Arial"/>
        </w:rPr>
        <w:t>PhDr</w:t>
      </w:r>
      <w:r w:rsidRPr="002E3234">
        <w:rPr>
          <w:rFonts w:ascii="Arial" w:hAnsi="Arial" w:cs="Arial"/>
        </w:rPr>
        <w:t>. Růžek vysvětloval</w:t>
      </w:r>
      <w:r w:rsidR="00F201C9" w:rsidRPr="002E3234">
        <w:rPr>
          <w:rFonts w:ascii="Arial" w:hAnsi="Arial" w:cs="Arial"/>
        </w:rPr>
        <w:t xml:space="preserve"> v širších souvislostech důvody</w:t>
      </w:r>
      <w:r w:rsidR="00101DDC" w:rsidRPr="002E3234">
        <w:rPr>
          <w:rFonts w:ascii="Arial" w:hAnsi="Arial" w:cs="Arial"/>
        </w:rPr>
        <w:t xml:space="preserve"> pro diskutované rozhodnutí</w:t>
      </w:r>
      <w:r w:rsidR="00F201C9" w:rsidRPr="002E3234">
        <w:rPr>
          <w:rFonts w:ascii="Arial" w:hAnsi="Arial" w:cs="Arial"/>
        </w:rPr>
        <w:t xml:space="preserve"> </w:t>
      </w:r>
      <w:r w:rsidR="00101DDC" w:rsidRPr="002E3234">
        <w:rPr>
          <w:rFonts w:ascii="Arial" w:hAnsi="Arial" w:cs="Arial"/>
        </w:rPr>
        <w:t xml:space="preserve">rady města </w:t>
      </w:r>
      <w:r w:rsidR="00C524CF" w:rsidRPr="002E3234">
        <w:rPr>
          <w:rFonts w:ascii="Arial" w:hAnsi="Arial" w:cs="Arial"/>
        </w:rPr>
        <w:t>a obhajoval současn</w:t>
      </w:r>
      <w:r w:rsidR="00B65D24" w:rsidRPr="002E3234">
        <w:rPr>
          <w:rFonts w:ascii="Arial" w:hAnsi="Arial" w:cs="Arial"/>
        </w:rPr>
        <w:t>é</w:t>
      </w:r>
      <w:r w:rsidR="00387F23" w:rsidRPr="002E3234">
        <w:rPr>
          <w:rFonts w:ascii="Arial" w:hAnsi="Arial" w:cs="Arial"/>
        </w:rPr>
        <w:t xml:space="preserve"> </w:t>
      </w:r>
      <w:r w:rsidR="00B65D24" w:rsidRPr="002E3234">
        <w:rPr>
          <w:rFonts w:ascii="Arial" w:hAnsi="Arial" w:cs="Arial"/>
        </w:rPr>
        <w:t>složení</w:t>
      </w:r>
      <w:r w:rsidR="00C524CF" w:rsidRPr="002E3234">
        <w:rPr>
          <w:rFonts w:ascii="Arial" w:hAnsi="Arial" w:cs="Arial"/>
        </w:rPr>
        <w:t xml:space="preserve"> redakční rady. Dále hovořil o po</w:t>
      </w:r>
      <w:r w:rsidR="00F201C9" w:rsidRPr="002E3234">
        <w:rPr>
          <w:rFonts w:ascii="Arial" w:hAnsi="Arial" w:cs="Arial"/>
        </w:rPr>
        <w:t>zic</w:t>
      </w:r>
      <w:r w:rsidR="00C524CF" w:rsidRPr="002E3234">
        <w:rPr>
          <w:rFonts w:ascii="Arial" w:hAnsi="Arial" w:cs="Arial"/>
        </w:rPr>
        <w:t>i</w:t>
      </w:r>
      <w:r w:rsidR="00F201C9" w:rsidRPr="002E3234">
        <w:rPr>
          <w:rFonts w:ascii="Arial" w:hAnsi="Arial" w:cs="Arial"/>
        </w:rPr>
        <w:t xml:space="preserve"> koalice</w:t>
      </w:r>
      <w:r w:rsidR="00C524CF" w:rsidRPr="002E3234">
        <w:rPr>
          <w:rFonts w:ascii="Arial" w:hAnsi="Arial" w:cs="Arial"/>
        </w:rPr>
        <w:t xml:space="preserve"> a opozice</w:t>
      </w:r>
      <w:r w:rsidR="00F201C9" w:rsidRPr="002E3234">
        <w:rPr>
          <w:rFonts w:ascii="Arial" w:hAnsi="Arial" w:cs="Arial"/>
        </w:rPr>
        <w:t xml:space="preserve"> v zastupitelstvu města i na obecné úrovni. </w:t>
      </w:r>
      <w:r w:rsidR="00101DDC" w:rsidRPr="002E3234">
        <w:rPr>
          <w:rFonts w:ascii="Arial" w:hAnsi="Arial" w:cs="Arial"/>
        </w:rPr>
        <w:t>RN</w:t>
      </w:r>
      <w:r w:rsidRPr="002E3234">
        <w:rPr>
          <w:rFonts w:ascii="Arial" w:hAnsi="Arial" w:cs="Arial"/>
        </w:rPr>
        <w:t xml:space="preserve">Dr. Kratochvíl uvedl, že v předvolební kampani redakční rada dala možnost každé straně publikovat ve stejném rozsahu a do článků občanů nikdy nebylo zasahováno. </w:t>
      </w:r>
      <w:r w:rsidR="00101DDC" w:rsidRPr="002E3234">
        <w:rPr>
          <w:rFonts w:ascii="Arial" w:hAnsi="Arial" w:cs="Arial"/>
        </w:rPr>
        <w:t xml:space="preserve">Místostarosta </w:t>
      </w:r>
      <w:r w:rsidRPr="002E3234">
        <w:rPr>
          <w:rFonts w:ascii="Arial" w:hAnsi="Arial" w:cs="Arial"/>
        </w:rPr>
        <w:t>Pánek doplnil, že články občanů a místních spolků se v</w:t>
      </w:r>
      <w:r w:rsidR="00101DDC" w:rsidRPr="002E3234">
        <w:rPr>
          <w:rFonts w:ascii="Arial" w:hAnsi="Arial" w:cs="Arial"/>
        </w:rPr>
        <w:t xml:space="preserve">ždy otiskly, pokud nebyly v rozporu s tiskovým zákonem, </w:t>
      </w:r>
      <w:r w:rsidRPr="002E3234">
        <w:rPr>
          <w:rFonts w:ascii="Arial" w:hAnsi="Arial" w:cs="Arial"/>
        </w:rPr>
        <w:t xml:space="preserve">případně lživé. Do budoucna by navrhoval pouze zkrácení příspěvků. Bylo </w:t>
      </w:r>
      <w:r w:rsidR="00101DDC" w:rsidRPr="002E3234">
        <w:rPr>
          <w:rFonts w:ascii="Arial" w:hAnsi="Arial" w:cs="Arial"/>
        </w:rPr>
        <w:t>konstatováno</w:t>
      </w:r>
      <w:r w:rsidRPr="002E3234">
        <w:rPr>
          <w:rFonts w:ascii="Arial" w:hAnsi="Arial" w:cs="Arial"/>
        </w:rPr>
        <w:t>, že poslední čí</w:t>
      </w:r>
      <w:r w:rsidR="008B5BBC" w:rsidRPr="002E3234">
        <w:rPr>
          <w:rFonts w:ascii="Arial" w:hAnsi="Arial" w:cs="Arial"/>
        </w:rPr>
        <w:t>slo IL bylo příliš dlouhé.</w:t>
      </w:r>
      <w:r w:rsidR="00170AB5" w:rsidRPr="002E3234">
        <w:rPr>
          <w:rFonts w:ascii="Arial" w:hAnsi="Arial" w:cs="Arial"/>
        </w:rPr>
        <w:t xml:space="preserve"> Ing. a</w:t>
      </w:r>
      <w:r w:rsidRPr="002E3234">
        <w:rPr>
          <w:rFonts w:ascii="Arial" w:hAnsi="Arial" w:cs="Arial"/>
        </w:rPr>
        <w:t xml:space="preserve">rch. Kándl vyjádřil názor, že smyslem IL je informovat občany. V širším rozsahu hovořil </w:t>
      </w:r>
      <w:r w:rsidR="00C524CF" w:rsidRPr="002E3234">
        <w:rPr>
          <w:rFonts w:ascii="Arial" w:hAnsi="Arial" w:cs="Arial"/>
        </w:rPr>
        <w:t xml:space="preserve">také </w:t>
      </w:r>
      <w:r w:rsidRPr="002E3234">
        <w:rPr>
          <w:rFonts w:ascii="Arial" w:hAnsi="Arial" w:cs="Arial"/>
        </w:rPr>
        <w:t>Ing. Havlík a Ing. Bezděk.</w:t>
      </w:r>
    </w:p>
    <w:p w14:paraId="019E10D2" w14:textId="77777777" w:rsidR="00E8236D" w:rsidRPr="002E3234" w:rsidRDefault="00E8236D" w:rsidP="00064FED">
      <w:pPr>
        <w:pStyle w:val="Zkladntext"/>
        <w:spacing w:before="120"/>
        <w:jc w:val="both"/>
        <w:rPr>
          <w:rFonts w:ascii="Arial" w:hAnsi="Arial" w:cs="Arial"/>
        </w:rPr>
      </w:pPr>
    </w:p>
    <w:p w14:paraId="27F7F0FA" w14:textId="77777777" w:rsidR="00E8236D" w:rsidRPr="002E3234" w:rsidRDefault="00E8236D" w:rsidP="00064FED">
      <w:pPr>
        <w:pStyle w:val="Zkladntext"/>
        <w:spacing w:before="120"/>
        <w:jc w:val="both"/>
        <w:rPr>
          <w:rFonts w:ascii="Arial" w:hAnsi="Arial" w:cs="Arial"/>
        </w:rPr>
      </w:pPr>
    </w:p>
    <w:p w14:paraId="6DE4727F" w14:textId="4B4B6BB6"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8.</w:t>
      </w:r>
      <w:r w:rsidRPr="002E3234">
        <w:rPr>
          <w:rFonts w:ascii="Arial" w:hAnsi="Arial" w:cs="Arial"/>
          <w:b/>
          <w:bCs/>
        </w:rPr>
        <w:tab/>
        <w:t>Podání žádosti o dotaci ze Středočeského Fond</w:t>
      </w:r>
      <w:r w:rsidR="00CE024F">
        <w:rPr>
          <w:rFonts w:ascii="Arial" w:hAnsi="Arial" w:cs="Arial"/>
          <w:b/>
          <w:bCs/>
        </w:rPr>
        <w:t>u</w:t>
      </w:r>
      <w:bookmarkStart w:id="0" w:name="_GoBack"/>
      <w:bookmarkEnd w:id="0"/>
      <w:r w:rsidRPr="002E3234">
        <w:rPr>
          <w:rFonts w:ascii="Arial" w:hAnsi="Arial" w:cs="Arial"/>
          <w:b/>
          <w:bCs/>
        </w:rPr>
        <w:t xml:space="preserve"> podpory dobrovolných hasičů a složek IZS </w:t>
      </w:r>
    </w:p>
    <w:p w14:paraId="70096902" w14:textId="77777777" w:rsidR="00064FED" w:rsidRPr="002E3234" w:rsidRDefault="00064FED" w:rsidP="00064FED">
      <w:pPr>
        <w:pStyle w:val="Zkladntext"/>
        <w:spacing w:before="120"/>
        <w:jc w:val="both"/>
        <w:rPr>
          <w:rFonts w:ascii="Arial" w:hAnsi="Arial" w:cs="Arial"/>
        </w:rPr>
      </w:pPr>
      <w:r w:rsidRPr="002E3234">
        <w:rPr>
          <w:rFonts w:ascii="Arial" w:hAnsi="Arial" w:cs="Arial"/>
        </w:rPr>
        <w:t>Starosta uvedl, že je možnost v letošním roce získat dotaci pro sbor dobrovolných hasičů. Podmínkou je schválení podání žádosti zastupitelstvem. Na zasedání byl pozván jednatel SDH Dobřichovice pan Jurkovec, který sdělil, že připravuje seznam potřebného vybavení zaměřené na povodně. Starosta uvedl, že pravděpodobná maximální dotace je 200 tis. Kč</w:t>
      </w:r>
    </w:p>
    <w:p w14:paraId="340E657E" w14:textId="77777777" w:rsidR="00933494" w:rsidRPr="002E3234" w:rsidRDefault="00933494" w:rsidP="00933494">
      <w:pPr>
        <w:spacing w:after="0" w:line="240" w:lineRule="auto"/>
        <w:jc w:val="both"/>
        <w:rPr>
          <w:rFonts w:ascii="Arial" w:hAnsi="Arial" w:cs="Arial"/>
          <w:color w:val="000000"/>
          <w:sz w:val="24"/>
          <w:szCs w:val="24"/>
        </w:rPr>
      </w:pPr>
    </w:p>
    <w:p w14:paraId="27585EAD" w14:textId="584B2FC2" w:rsidR="00933494" w:rsidRPr="002E3234" w:rsidRDefault="00933494" w:rsidP="00933494">
      <w:pPr>
        <w:spacing w:after="0" w:line="240" w:lineRule="auto"/>
        <w:jc w:val="both"/>
        <w:rPr>
          <w:rFonts w:ascii="Arial" w:hAnsi="Arial" w:cs="Arial"/>
          <w:i/>
          <w:iCs/>
          <w:color w:val="000000"/>
          <w:sz w:val="24"/>
          <w:szCs w:val="24"/>
        </w:rPr>
      </w:pPr>
      <w:r w:rsidRPr="002E3234">
        <w:rPr>
          <w:rFonts w:ascii="Arial" w:hAnsi="Arial" w:cs="Arial"/>
          <w:i/>
          <w:iCs/>
          <w:color w:val="000000"/>
          <w:sz w:val="24"/>
          <w:szCs w:val="24"/>
        </w:rPr>
        <w:t xml:space="preserve">Usnesení: Zastupitelstvo </w:t>
      </w:r>
      <w:r w:rsidR="00ED7B50" w:rsidRPr="002E3234">
        <w:rPr>
          <w:rFonts w:ascii="Arial" w:hAnsi="Arial" w:cs="Arial"/>
          <w:i/>
          <w:iCs/>
          <w:color w:val="000000"/>
          <w:sz w:val="24"/>
          <w:szCs w:val="24"/>
        </w:rPr>
        <w:t>m</w:t>
      </w:r>
      <w:r w:rsidRPr="002E3234">
        <w:rPr>
          <w:rFonts w:ascii="Arial" w:hAnsi="Arial" w:cs="Arial"/>
          <w:i/>
          <w:iCs/>
          <w:color w:val="000000"/>
          <w:sz w:val="24"/>
          <w:szCs w:val="24"/>
        </w:rPr>
        <w:t xml:space="preserve">ěsta Dobřichovice </w:t>
      </w:r>
      <w:r w:rsidR="00ED7B50" w:rsidRPr="002E3234">
        <w:rPr>
          <w:rFonts w:ascii="Arial" w:hAnsi="Arial" w:cs="Arial"/>
          <w:i/>
          <w:iCs/>
          <w:color w:val="000000"/>
          <w:sz w:val="24"/>
          <w:szCs w:val="24"/>
        </w:rPr>
        <w:t>s</w:t>
      </w:r>
      <w:r w:rsidRPr="002E3234">
        <w:rPr>
          <w:rFonts w:ascii="Arial" w:hAnsi="Arial" w:cs="Arial"/>
          <w:i/>
          <w:iCs/>
          <w:color w:val="000000"/>
          <w:sz w:val="24"/>
          <w:szCs w:val="24"/>
        </w:rPr>
        <w:t>chvaluje podání žádosti o dotaci ze Středočeského Fond</w:t>
      </w:r>
      <w:r w:rsidR="00D93CCD">
        <w:rPr>
          <w:rFonts w:ascii="Arial" w:hAnsi="Arial" w:cs="Arial"/>
          <w:i/>
          <w:iCs/>
          <w:color w:val="000000"/>
          <w:sz w:val="24"/>
          <w:szCs w:val="24"/>
        </w:rPr>
        <w:t>u</w:t>
      </w:r>
      <w:r w:rsidRPr="002E3234">
        <w:rPr>
          <w:rFonts w:ascii="Arial" w:hAnsi="Arial" w:cs="Arial"/>
          <w:i/>
          <w:iCs/>
          <w:color w:val="000000"/>
          <w:sz w:val="24"/>
          <w:szCs w:val="24"/>
        </w:rPr>
        <w:t xml:space="preserve"> podpory dobrovolných hasičů a složek IZS na vybavení SDH Dobřichovice.</w:t>
      </w:r>
    </w:p>
    <w:p w14:paraId="0434ECC4" w14:textId="77777777" w:rsidR="00064FED" w:rsidRPr="002E3234" w:rsidRDefault="00933494" w:rsidP="00064FED">
      <w:pPr>
        <w:pStyle w:val="Zkladntext"/>
        <w:spacing w:before="120"/>
        <w:jc w:val="both"/>
        <w:rPr>
          <w:rFonts w:ascii="Arial" w:hAnsi="Arial" w:cs="Arial"/>
        </w:rPr>
      </w:pPr>
      <w:r w:rsidRPr="002E3234">
        <w:rPr>
          <w:rFonts w:ascii="Arial" w:hAnsi="Arial" w:cs="Arial"/>
        </w:rPr>
        <w:t xml:space="preserve">Hlasování: </w:t>
      </w:r>
      <w:r w:rsidR="00170AB5" w:rsidRPr="002E3234">
        <w:rPr>
          <w:rFonts w:ascii="Arial" w:hAnsi="Arial" w:cs="Arial"/>
        </w:rPr>
        <w:t>P</w:t>
      </w:r>
      <w:r w:rsidRPr="002E3234">
        <w:rPr>
          <w:rFonts w:ascii="Arial" w:hAnsi="Arial" w:cs="Arial"/>
        </w:rPr>
        <w:t xml:space="preserve">ro požádání o dotaci hlasovalo všech </w:t>
      </w:r>
      <w:r w:rsidR="00064FED" w:rsidRPr="002E3234">
        <w:rPr>
          <w:rFonts w:ascii="Arial" w:hAnsi="Arial" w:cs="Arial"/>
        </w:rPr>
        <w:t xml:space="preserve">15 </w:t>
      </w:r>
      <w:r w:rsidRPr="002E3234">
        <w:rPr>
          <w:rFonts w:ascii="Arial" w:hAnsi="Arial" w:cs="Arial"/>
        </w:rPr>
        <w:t>zastupitelů</w:t>
      </w:r>
      <w:r w:rsidR="00064FED" w:rsidRPr="002E3234">
        <w:rPr>
          <w:rFonts w:ascii="Arial" w:hAnsi="Arial" w:cs="Arial"/>
        </w:rPr>
        <w:t xml:space="preserve"> </w:t>
      </w:r>
    </w:p>
    <w:p w14:paraId="7D6BCD7A" w14:textId="77777777" w:rsidR="00064FED" w:rsidRPr="002E3234" w:rsidRDefault="00064FED" w:rsidP="00064FED">
      <w:pPr>
        <w:pStyle w:val="Zkladntext"/>
        <w:widowControl/>
        <w:spacing w:before="120"/>
        <w:jc w:val="both"/>
        <w:rPr>
          <w:rFonts w:ascii="Arial" w:hAnsi="Arial" w:cs="Arial"/>
          <w:b/>
          <w:bCs/>
        </w:rPr>
      </w:pPr>
    </w:p>
    <w:p w14:paraId="2BB6BCF4" w14:textId="77777777" w:rsidR="00064FED" w:rsidRPr="002E3234" w:rsidRDefault="00064FED" w:rsidP="00064FED">
      <w:pPr>
        <w:pStyle w:val="Zkladntext"/>
        <w:widowControl/>
        <w:spacing w:before="120"/>
        <w:jc w:val="both"/>
        <w:rPr>
          <w:rFonts w:ascii="Arial" w:hAnsi="Arial" w:cs="Arial"/>
          <w:b/>
          <w:bCs/>
        </w:rPr>
      </w:pPr>
      <w:r w:rsidRPr="002E3234">
        <w:rPr>
          <w:rFonts w:ascii="Arial" w:hAnsi="Arial" w:cs="Arial"/>
          <w:b/>
          <w:bCs/>
        </w:rPr>
        <w:t>9.</w:t>
      </w:r>
      <w:r w:rsidRPr="002E3234">
        <w:rPr>
          <w:rFonts w:ascii="Arial" w:hAnsi="Arial" w:cs="Arial"/>
          <w:b/>
          <w:bCs/>
        </w:rPr>
        <w:tab/>
        <w:t>Různé</w:t>
      </w:r>
    </w:p>
    <w:p w14:paraId="1C7BAB65" w14:textId="77777777" w:rsidR="00064FED" w:rsidRPr="002E3234" w:rsidRDefault="00064FED" w:rsidP="00064FED">
      <w:pPr>
        <w:pStyle w:val="Zkladntext"/>
        <w:spacing w:before="120"/>
        <w:jc w:val="both"/>
        <w:rPr>
          <w:rFonts w:ascii="Arial" w:hAnsi="Arial" w:cs="Arial"/>
        </w:rPr>
      </w:pPr>
      <w:r w:rsidRPr="002E3234">
        <w:rPr>
          <w:rFonts w:ascii="Arial" w:hAnsi="Arial" w:cs="Arial"/>
        </w:rPr>
        <w:t xml:space="preserve">Starosta vyzval zastupitele, zda mají nějaké další dotazy. </w:t>
      </w:r>
      <w:r w:rsidR="00C524CF" w:rsidRPr="002E3234">
        <w:rPr>
          <w:rFonts w:ascii="Arial" w:hAnsi="Arial" w:cs="Arial"/>
        </w:rPr>
        <w:t>Z řad občanů padl dotaz, na</w:t>
      </w:r>
      <w:r w:rsidRPr="002E3234">
        <w:rPr>
          <w:rFonts w:ascii="Arial" w:hAnsi="Arial" w:cs="Arial"/>
        </w:rPr>
        <w:t xml:space="preserve"> kdy se plánuje pracovní schůzka o územním plánu. Starosta odpověděl, že koncem února či začátkem března. Ve 22.20 hod. zasedání ukončil. </w:t>
      </w:r>
    </w:p>
    <w:p w14:paraId="4F6AF17F" w14:textId="77777777" w:rsidR="00064FED" w:rsidRPr="002E3234" w:rsidRDefault="00064FED" w:rsidP="00064FED">
      <w:pPr>
        <w:pStyle w:val="Zkladntext"/>
        <w:spacing w:before="120"/>
        <w:jc w:val="both"/>
        <w:rPr>
          <w:rFonts w:ascii="Arial" w:hAnsi="Arial" w:cs="Arial"/>
        </w:rPr>
      </w:pPr>
    </w:p>
    <w:p w14:paraId="54BF6AA1" w14:textId="77777777" w:rsidR="00064FED" w:rsidRPr="002E3234" w:rsidRDefault="00064FED" w:rsidP="00064FED">
      <w:pPr>
        <w:pStyle w:val="Zkladntext"/>
        <w:jc w:val="both"/>
        <w:rPr>
          <w:rFonts w:ascii="Arial" w:hAnsi="Arial" w:cs="Arial"/>
        </w:rPr>
      </w:pPr>
    </w:p>
    <w:p w14:paraId="4E6A85FE" w14:textId="77777777" w:rsidR="00710A3C" w:rsidRPr="002E3234" w:rsidRDefault="00710A3C" w:rsidP="00710A3C">
      <w:pPr>
        <w:ind w:left="708" w:hanging="708"/>
        <w:jc w:val="center"/>
        <w:rPr>
          <w:rFonts w:ascii="Arial" w:hAnsi="Arial" w:cs="Arial"/>
          <w:b/>
          <w:bCs/>
        </w:rPr>
      </w:pPr>
      <w:r w:rsidRPr="002E3234">
        <w:rPr>
          <w:rFonts w:ascii="Arial" w:hAnsi="Arial" w:cs="Arial"/>
        </w:rPr>
        <w:br w:type="page"/>
      </w:r>
    </w:p>
    <w:p w14:paraId="67A34381" w14:textId="77777777" w:rsidR="00710A3C" w:rsidRPr="002E3234" w:rsidRDefault="00710A3C" w:rsidP="00710A3C">
      <w:pPr>
        <w:ind w:left="708" w:hanging="708"/>
        <w:jc w:val="center"/>
        <w:rPr>
          <w:rFonts w:ascii="Arial" w:hAnsi="Arial" w:cs="Arial"/>
        </w:rPr>
      </w:pPr>
      <w:r w:rsidRPr="002E3234">
        <w:rPr>
          <w:rFonts w:ascii="Arial" w:hAnsi="Arial" w:cs="Arial"/>
          <w:b/>
          <w:bCs/>
        </w:rPr>
        <w:t>Rekapitulace usnesení 3. zasedání  zastupitelstva  města  Dobřichovice,</w:t>
      </w:r>
    </w:p>
    <w:p w14:paraId="7D618AB8" w14:textId="77777777" w:rsidR="00710A3C" w:rsidRPr="002E3234" w:rsidRDefault="00710A3C" w:rsidP="00710A3C">
      <w:pPr>
        <w:jc w:val="center"/>
        <w:rPr>
          <w:rFonts w:ascii="Arial" w:hAnsi="Arial" w:cs="Arial"/>
          <w:b/>
          <w:bCs/>
        </w:rPr>
      </w:pPr>
      <w:r w:rsidRPr="002E3234">
        <w:rPr>
          <w:rFonts w:ascii="Arial" w:hAnsi="Arial" w:cs="Arial"/>
          <w:b/>
          <w:bCs/>
        </w:rPr>
        <w:t>konaného dne 27. ledna 2015 v sále MUDr. F. Fürsta v Dobřichovicích</w:t>
      </w:r>
    </w:p>
    <w:p w14:paraId="2213B366" w14:textId="77777777" w:rsidR="00710A3C" w:rsidRPr="002E3234" w:rsidRDefault="00710A3C" w:rsidP="00710A3C">
      <w:pPr>
        <w:rPr>
          <w:rFonts w:ascii="Arial" w:hAnsi="Arial" w:cs="Arial"/>
          <w:b/>
          <w:bCs/>
        </w:rPr>
      </w:pPr>
    </w:p>
    <w:p w14:paraId="68D621F3" w14:textId="77777777" w:rsidR="00710A3C" w:rsidRPr="002E3234" w:rsidRDefault="00710A3C" w:rsidP="00710A3C">
      <w:pPr>
        <w:jc w:val="both"/>
        <w:rPr>
          <w:rFonts w:ascii="Arial" w:hAnsi="Arial" w:cs="Arial"/>
          <w:b/>
          <w:bCs/>
        </w:rPr>
      </w:pPr>
      <w:r w:rsidRPr="002E3234">
        <w:rPr>
          <w:rFonts w:ascii="Arial" w:hAnsi="Arial" w:cs="Arial"/>
          <w:b/>
          <w:bCs/>
        </w:rPr>
        <w:t>Zastupitelstvo města Dobřichovice:</w:t>
      </w:r>
    </w:p>
    <w:p w14:paraId="79E15592" w14:textId="77777777" w:rsidR="00710A3C" w:rsidRPr="002E3234" w:rsidRDefault="00710A3C" w:rsidP="00710A3C">
      <w:pPr>
        <w:numPr>
          <w:ilvl w:val="0"/>
          <w:numId w:val="1"/>
        </w:numPr>
        <w:spacing w:before="160" w:after="0" w:line="240" w:lineRule="auto"/>
        <w:ind w:left="567" w:hanging="567"/>
        <w:jc w:val="both"/>
        <w:rPr>
          <w:rFonts w:ascii="Arial" w:hAnsi="Arial" w:cs="Arial"/>
        </w:rPr>
      </w:pPr>
      <w:r w:rsidRPr="002E3234">
        <w:rPr>
          <w:rFonts w:ascii="Arial" w:hAnsi="Arial" w:cs="Arial"/>
        </w:rPr>
        <w:t>Schvaluje rozpočtové opatření č. 4 – změnu rozpočtu pro období leden – prosinec 2014 dle skutečného stavu hospodaření.</w:t>
      </w:r>
    </w:p>
    <w:p w14:paraId="549CAA43" w14:textId="77777777" w:rsidR="00710A3C" w:rsidRPr="002E3234" w:rsidRDefault="00710A3C" w:rsidP="00710A3C">
      <w:pPr>
        <w:numPr>
          <w:ilvl w:val="0"/>
          <w:numId w:val="1"/>
        </w:numPr>
        <w:spacing w:before="160" w:after="0" w:line="240" w:lineRule="auto"/>
        <w:ind w:left="567" w:hanging="567"/>
        <w:jc w:val="both"/>
        <w:rPr>
          <w:rFonts w:ascii="Arial" w:hAnsi="Arial" w:cs="Arial"/>
        </w:rPr>
      </w:pPr>
      <w:r w:rsidRPr="002E3234">
        <w:rPr>
          <w:rFonts w:ascii="Arial" w:hAnsi="Arial" w:cs="Arial"/>
        </w:rPr>
        <w:t xml:space="preserve">Schvaluje rozpočet na rok 2015 ve struktuře navržené starostou. Schválený rozpočet na rok 2015 je přílohou č. 1 zápisu ze zastupitelstva. </w:t>
      </w:r>
    </w:p>
    <w:p w14:paraId="193CBFA8" w14:textId="77777777" w:rsidR="00710A3C" w:rsidRPr="002E3234" w:rsidRDefault="00710A3C" w:rsidP="00710A3C">
      <w:pPr>
        <w:numPr>
          <w:ilvl w:val="0"/>
          <w:numId w:val="1"/>
        </w:numPr>
        <w:spacing w:before="160" w:after="0" w:line="240" w:lineRule="auto"/>
        <w:ind w:left="567" w:hanging="567"/>
        <w:jc w:val="both"/>
        <w:rPr>
          <w:rFonts w:ascii="Arial" w:hAnsi="Arial" w:cs="Arial"/>
        </w:rPr>
      </w:pPr>
      <w:r w:rsidRPr="002E3234">
        <w:rPr>
          <w:rFonts w:ascii="Arial" w:hAnsi="Arial" w:cs="Arial"/>
        </w:rPr>
        <w:t>Volí paní Mgr. Helenu Foitovou do funkce přísedící Okresního soudu Praha – západ na volební období 2014-2018.</w:t>
      </w:r>
    </w:p>
    <w:p w14:paraId="4A915869" w14:textId="77777777" w:rsidR="00710A3C" w:rsidRPr="002E3234" w:rsidRDefault="00710A3C" w:rsidP="00710A3C">
      <w:pPr>
        <w:numPr>
          <w:ilvl w:val="0"/>
          <w:numId w:val="1"/>
        </w:numPr>
        <w:spacing w:before="160" w:after="0" w:line="240" w:lineRule="auto"/>
        <w:ind w:left="567" w:hanging="567"/>
        <w:jc w:val="both"/>
        <w:rPr>
          <w:rFonts w:ascii="Arial" w:hAnsi="Arial" w:cs="Arial"/>
        </w:rPr>
      </w:pPr>
      <w:r w:rsidRPr="002E3234">
        <w:rPr>
          <w:rFonts w:ascii="Arial" w:hAnsi="Arial" w:cs="Arial"/>
        </w:rPr>
        <w:t>Schvaluje prodej pozemku č. 2467/1 (trvalý travní porost o výměře 476 m</w:t>
      </w:r>
      <w:r w:rsidRPr="002E3234">
        <w:rPr>
          <w:rFonts w:ascii="Arial" w:hAnsi="Arial" w:cs="Arial"/>
          <w:vertAlign w:val="superscript"/>
        </w:rPr>
        <w:t>2</w:t>
      </w:r>
      <w:r w:rsidRPr="002E3234">
        <w:rPr>
          <w:rFonts w:ascii="Arial" w:hAnsi="Arial" w:cs="Arial"/>
        </w:rPr>
        <w:t>) za cenu 3.000,- Kč/m</w:t>
      </w:r>
      <w:r w:rsidRPr="002E3234">
        <w:rPr>
          <w:rFonts w:ascii="Arial" w:hAnsi="Arial" w:cs="Arial"/>
          <w:vertAlign w:val="superscript"/>
        </w:rPr>
        <w:t>2</w:t>
      </w:r>
      <w:r w:rsidRPr="002E3234">
        <w:rPr>
          <w:rFonts w:ascii="Arial" w:hAnsi="Arial" w:cs="Arial"/>
        </w:rPr>
        <w:t>, celkem za cenu 1,428.000 Kč.</w:t>
      </w:r>
    </w:p>
    <w:p w14:paraId="44F99FD1" w14:textId="77777777" w:rsidR="00710A3C" w:rsidRPr="002E3234" w:rsidRDefault="00710A3C" w:rsidP="00710A3C">
      <w:pPr>
        <w:numPr>
          <w:ilvl w:val="0"/>
          <w:numId w:val="1"/>
        </w:numPr>
        <w:spacing w:before="160" w:after="0" w:line="240" w:lineRule="auto"/>
        <w:ind w:left="567" w:hanging="567"/>
        <w:jc w:val="both"/>
        <w:rPr>
          <w:rFonts w:ascii="Arial" w:hAnsi="Arial" w:cs="Arial"/>
        </w:rPr>
      </w:pPr>
      <w:r w:rsidRPr="002E3234">
        <w:rPr>
          <w:rFonts w:ascii="Arial" w:hAnsi="Arial" w:cs="Arial"/>
        </w:rPr>
        <w:t>Schvaluje odkoupení id. 1/3 pozemků č. parc. 1326/18 a č. 1326/20 v k.ú. Dobřichovice od pana Jaromíra Čížka za cenu 150,- Kč za 1 m</w:t>
      </w:r>
      <w:r w:rsidRPr="002E3234">
        <w:rPr>
          <w:rFonts w:ascii="Arial" w:hAnsi="Arial" w:cs="Arial"/>
          <w:vertAlign w:val="superscript"/>
        </w:rPr>
        <w:t>2</w:t>
      </w:r>
      <w:r w:rsidRPr="002E3234">
        <w:rPr>
          <w:rFonts w:ascii="Arial" w:hAnsi="Arial" w:cs="Arial"/>
        </w:rPr>
        <w:t xml:space="preserve"> (rozumí se 150,- Kč za 1 m</w:t>
      </w:r>
      <w:r w:rsidRPr="002E3234">
        <w:rPr>
          <w:rFonts w:ascii="Arial" w:hAnsi="Arial" w:cs="Arial"/>
          <w:vertAlign w:val="superscript"/>
        </w:rPr>
        <w:t>2</w:t>
      </w:r>
      <w:r w:rsidRPr="002E3234">
        <w:rPr>
          <w:rFonts w:ascii="Arial" w:hAnsi="Arial" w:cs="Arial"/>
        </w:rPr>
        <w:t xml:space="preserve"> celého vlastnictví pozemku, tedy 50,- Kč za id. 1/3  každého m</w:t>
      </w:r>
      <w:r w:rsidRPr="002E3234">
        <w:rPr>
          <w:rFonts w:ascii="Arial" w:hAnsi="Arial" w:cs="Arial"/>
          <w:vertAlign w:val="superscript"/>
        </w:rPr>
        <w:t>2</w:t>
      </w:r>
      <w:r w:rsidRPr="002E3234">
        <w:rPr>
          <w:rFonts w:ascii="Arial" w:hAnsi="Arial" w:cs="Arial"/>
        </w:rPr>
        <w:t xml:space="preserve"> pozemku).</w:t>
      </w:r>
    </w:p>
    <w:p w14:paraId="3774EF71" w14:textId="77777777" w:rsidR="00710A3C" w:rsidRPr="002E3234" w:rsidRDefault="00710A3C" w:rsidP="00710A3C">
      <w:pPr>
        <w:numPr>
          <w:ilvl w:val="0"/>
          <w:numId w:val="1"/>
        </w:numPr>
        <w:spacing w:before="160" w:after="0" w:line="240" w:lineRule="auto"/>
        <w:ind w:left="567" w:hanging="567"/>
        <w:jc w:val="both"/>
        <w:rPr>
          <w:rFonts w:ascii="Arial" w:hAnsi="Arial" w:cs="Arial"/>
        </w:rPr>
      </w:pPr>
      <w:r w:rsidRPr="002E3234">
        <w:rPr>
          <w:rFonts w:ascii="Arial" w:hAnsi="Arial" w:cs="Arial"/>
        </w:rPr>
        <w:t>Schvaluje záměr směny části pozemku č. 1944 (vlastník pan Plzák) za část pozemku č. 1943 (vlastník město).</w:t>
      </w:r>
    </w:p>
    <w:p w14:paraId="1C1285B7" w14:textId="77777777" w:rsidR="00710A3C" w:rsidRPr="002E3234" w:rsidRDefault="00710A3C" w:rsidP="00710A3C">
      <w:pPr>
        <w:numPr>
          <w:ilvl w:val="0"/>
          <w:numId w:val="1"/>
        </w:numPr>
        <w:spacing w:before="160" w:after="0" w:line="240" w:lineRule="auto"/>
        <w:ind w:left="567" w:hanging="567"/>
        <w:jc w:val="both"/>
        <w:rPr>
          <w:rFonts w:ascii="Arial" w:hAnsi="Arial" w:cs="Arial"/>
        </w:rPr>
      </w:pPr>
      <w:r w:rsidRPr="002E3234">
        <w:rPr>
          <w:rFonts w:ascii="Arial" w:hAnsi="Arial" w:cs="Arial"/>
        </w:rPr>
        <w:t>Schvaluje podání žádosti o dotaci ze Středočeského Fondu podpory dobrovolných hasičů a složek IZS na vybavení SDH Dobřichovice.</w:t>
      </w:r>
    </w:p>
    <w:p w14:paraId="0DA071C9" w14:textId="77777777" w:rsidR="00064FED" w:rsidRPr="002E3234" w:rsidRDefault="00064FED" w:rsidP="00710A3C">
      <w:pPr>
        <w:pStyle w:val="Zkladntext"/>
        <w:spacing w:before="160"/>
        <w:jc w:val="both"/>
        <w:rPr>
          <w:rFonts w:ascii="Arial" w:hAnsi="Arial" w:cs="Arial"/>
        </w:rPr>
      </w:pPr>
    </w:p>
    <w:p w14:paraId="5F39D740" w14:textId="77777777" w:rsidR="00064FED" w:rsidRPr="002E3234" w:rsidRDefault="00064FED" w:rsidP="00064FED">
      <w:pPr>
        <w:pStyle w:val="Nadpis1"/>
        <w:jc w:val="both"/>
        <w:rPr>
          <w:rFonts w:ascii="Calibri" w:hAnsi="Calibri" w:cs="Calibri"/>
          <w:b/>
          <w:bCs/>
          <w:sz w:val="36"/>
          <w:szCs w:val="36"/>
          <w:u w:val="single"/>
        </w:rPr>
      </w:pPr>
    </w:p>
    <w:p w14:paraId="4903AB09" w14:textId="77777777" w:rsidR="00710A3C" w:rsidRPr="002E3234" w:rsidRDefault="00710A3C" w:rsidP="00710A3C"/>
    <w:p w14:paraId="2CC54A9E" w14:textId="77777777" w:rsidR="00710A3C" w:rsidRPr="002E3234" w:rsidRDefault="00710A3C" w:rsidP="00710A3C">
      <w:pPr>
        <w:pStyle w:val="Zkladntext"/>
        <w:tabs>
          <w:tab w:val="left" w:pos="5670"/>
        </w:tabs>
        <w:ind w:left="708" w:hanging="708"/>
        <w:jc w:val="both"/>
        <w:rPr>
          <w:rFonts w:ascii="Arial" w:hAnsi="Arial" w:cs="Arial"/>
          <w:color w:val="auto"/>
          <w:sz w:val="22"/>
          <w:szCs w:val="22"/>
        </w:rPr>
      </w:pPr>
      <w:r w:rsidRPr="002E3234">
        <w:rPr>
          <w:rFonts w:ascii="Arial" w:hAnsi="Arial" w:cs="Arial"/>
          <w:color w:val="auto"/>
          <w:sz w:val="22"/>
          <w:szCs w:val="22"/>
        </w:rPr>
        <w:t>Ing. Petr Hampl</w:t>
      </w:r>
    </w:p>
    <w:p w14:paraId="27CC5AC7" w14:textId="77777777" w:rsidR="00710A3C" w:rsidRPr="002E3234" w:rsidRDefault="00710A3C" w:rsidP="00710A3C">
      <w:pPr>
        <w:pStyle w:val="Zkladntext"/>
        <w:tabs>
          <w:tab w:val="left" w:pos="5670"/>
        </w:tabs>
        <w:jc w:val="both"/>
        <w:rPr>
          <w:rFonts w:ascii="Arial" w:hAnsi="Arial" w:cs="Arial"/>
          <w:color w:val="auto"/>
          <w:sz w:val="22"/>
          <w:szCs w:val="22"/>
        </w:rPr>
      </w:pPr>
      <w:r w:rsidRPr="002E3234">
        <w:rPr>
          <w:rFonts w:ascii="Arial" w:hAnsi="Arial" w:cs="Arial"/>
          <w:color w:val="auto"/>
          <w:sz w:val="22"/>
          <w:szCs w:val="22"/>
        </w:rPr>
        <w:t>starosta města</w:t>
      </w:r>
    </w:p>
    <w:p w14:paraId="65C353CA" w14:textId="77777777" w:rsidR="00710A3C" w:rsidRPr="002E3234" w:rsidRDefault="00710A3C" w:rsidP="00710A3C">
      <w:pPr>
        <w:jc w:val="both"/>
        <w:rPr>
          <w:rFonts w:ascii="Arial" w:hAnsi="Arial" w:cs="Arial"/>
        </w:rPr>
      </w:pPr>
    </w:p>
    <w:p w14:paraId="117261E0" w14:textId="77777777" w:rsidR="00710A3C" w:rsidRPr="002E3234" w:rsidRDefault="00710A3C" w:rsidP="00710A3C">
      <w:pPr>
        <w:jc w:val="both"/>
        <w:rPr>
          <w:rFonts w:ascii="Arial" w:hAnsi="Arial" w:cs="Arial"/>
        </w:rPr>
      </w:pPr>
    </w:p>
    <w:p w14:paraId="6C217AA8" w14:textId="77777777" w:rsidR="00710A3C" w:rsidRPr="002E3234" w:rsidRDefault="00710A3C" w:rsidP="00710A3C">
      <w:pPr>
        <w:jc w:val="both"/>
        <w:rPr>
          <w:rFonts w:ascii="Arial" w:hAnsi="Arial" w:cs="Arial"/>
        </w:rPr>
      </w:pPr>
      <w:r w:rsidRPr="002E3234">
        <w:rPr>
          <w:rFonts w:ascii="Arial" w:hAnsi="Arial" w:cs="Arial"/>
        </w:rPr>
        <w:t>Ověřuji správnost zápisu:</w:t>
      </w:r>
    </w:p>
    <w:p w14:paraId="5B6B6648" w14:textId="77777777" w:rsidR="00710A3C" w:rsidRPr="002E3234" w:rsidRDefault="00710A3C" w:rsidP="00710A3C">
      <w:pPr>
        <w:jc w:val="both"/>
        <w:rPr>
          <w:rFonts w:ascii="Arial" w:hAnsi="Arial" w:cs="Arial"/>
        </w:rPr>
      </w:pPr>
      <w:r w:rsidRPr="002E3234">
        <w:rPr>
          <w:rFonts w:ascii="Arial" w:hAnsi="Arial" w:cs="Arial"/>
        </w:rPr>
        <w:t xml:space="preserve">   </w:t>
      </w:r>
      <w:r w:rsidRPr="002E3234">
        <w:rPr>
          <w:rFonts w:ascii="Arial" w:hAnsi="Arial" w:cs="Arial"/>
        </w:rPr>
        <w:tab/>
      </w:r>
    </w:p>
    <w:p w14:paraId="423FBDAF" w14:textId="77777777" w:rsidR="00710A3C" w:rsidRPr="002E3234" w:rsidRDefault="00710A3C" w:rsidP="00710A3C">
      <w:pPr>
        <w:jc w:val="both"/>
        <w:rPr>
          <w:rFonts w:ascii="Arial" w:hAnsi="Arial" w:cs="Arial"/>
        </w:rPr>
      </w:pPr>
    </w:p>
    <w:p w14:paraId="225CC123" w14:textId="77777777" w:rsidR="00710A3C" w:rsidRPr="002E3234" w:rsidRDefault="00710A3C" w:rsidP="00710A3C">
      <w:pPr>
        <w:jc w:val="both"/>
        <w:rPr>
          <w:rFonts w:ascii="Arial" w:hAnsi="Arial" w:cs="Arial"/>
        </w:rPr>
      </w:pPr>
      <w:r w:rsidRPr="002E3234">
        <w:rPr>
          <w:rFonts w:ascii="Arial" w:hAnsi="Arial" w:cs="Arial"/>
        </w:rPr>
        <w:t>Ing. Josef Ksandr</w:t>
      </w:r>
      <w:r w:rsidRPr="002E3234">
        <w:rPr>
          <w:rFonts w:ascii="Arial" w:hAnsi="Arial" w:cs="Arial"/>
        </w:rPr>
        <w:tab/>
        <w:t xml:space="preserve">             ………………………….</w:t>
      </w:r>
    </w:p>
    <w:p w14:paraId="5B6A1808" w14:textId="77777777" w:rsidR="00710A3C" w:rsidRPr="002E3234" w:rsidRDefault="00710A3C" w:rsidP="00710A3C">
      <w:pPr>
        <w:jc w:val="both"/>
        <w:rPr>
          <w:rFonts w:ascii="Arial" w:hAnsi="Arial" w:cs="Arial"/>
        </w:rPr>
      </w:pPr>
      <w:r w:rsidRPr="002E3234">
        <w:rPr>
          <w:rFonts w:ascii="Arial" w:hAnsi="Arial" w:cs="Arial"/>
        </w:rPr>
        <w:t xml:space="preserve">                </w:t>
      </w:r>
    </w:p>
    <w:p w14:paraId="1028CD37" w14:textId="77777777" w:rsidR="00710A3C" w:rsidRPr="002E3234" w:rsidRDefault="00710A3C" w:rsidP="00710A3C">
      <w:pPr>
        <w:rPr>
          <w:rFonts w:ascii="Arial" w:hAnsi="Arial" w:cs="Arial"/>
        </w:rPr>
      </w:pPr>
    </w:p>
    <w:p w14:paraId="08557673" w14:textId="77777777" w:rsidR="00064FED" w:rsidRPr="00710A3C" w:rsidRDefault="00710A3C" w:rsidP="00710A3C">
      <w:pPr>
        <w:rPr>
          <w:rFonts w:ascii="Arial" w:hAnsi="Arial" w:cs="Arial"/>
        </w:rPr>
      </w:pPr>
      <w:r w:rsidRPr="002E3234">
        <w:rPr>
          <w:rFonts w:ascii="Arial" w:hAnsi="Arial" w:cs="Arial"/>
        </w:rPr>
        <w:t>Mgr. Kristina Millerová</w:t>
      </w:r>
      <w:r w:rsidRPr="002E3234">
        <w:rPr>
          <w:rFonts w:ascii="Arial" w:hAnsi="Arial" w:cs="Arial"/>
        </w:rPr>
        <w:tab/>
        <w:t xml:space="preserve">  ……………………………</w:t>
      </w:r>
    </w:p>
    <w:sectPr w:rsidR="00064FED" w:rsidRPr="00710A3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111F0"/>
    <w:multiLevelType w:val="hybridMultilevel"/>
    <w:tmpl w:val="7A466584"/>
    <w:lvl w:ilvl="0" w:tplc="595A6E6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9157D0D"/>
    <w:multiLevelType w:val="hybridMultilevel"/>
    <w:tmpl w:val="FDAE94BC"/>
    <w:lvl w:ilvl="0" w:tplc="3FE2370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77084738"/>
    <w:multiLevelType w:val="hybridMultilevel"/>
    <w:tmpl w:val="E7485246"/>
    <w:lvl w:ilvl="0" w:tplc="B0F072F6">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783569FD"/>
    <w:multiLevelType w:val="hybridMultilevel"/>
    <w:tmpl w:val="E03287C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ED"/>
    <w:rsid w:val="00021D1C"/>
    <w:rsid w:val="00064FED"/>
    <w:rsid w:val="000A7EA0"/>
    <w:rsid w:val="000F1A44"/>
    <w:rsid w:val="00101DDC"/>
    <w:rsid w:val="00131B3C"/>
    <w:rsid w:val="0015243B"/>
    <w:rsid w:val="0016594B"/>
    <w:rsid w:val="00170AB5"/>
    <w:rsid w:val="001924AC"/>
    <w:rsid w:val="001C1401"/>
    <w:rsid w:val="001C1B14"/>
    <w:rsid w:val="001F69C5"/>
    <w:rsid w:val="0022208A"/>
    <w:rsid w:val="00281F85"/>
    <w:rsid w:val="00282424"/>
    <w:rsid w:val="00285656"/>
    <w:rsid w:val="002A56EF"/>
    <w:rsid w:val="002E3234"/>
    <w:rsid w:val="003717E8"/>
    <w:rsid w:val="00387EBD"/>
    <w:rsid w:val="00387F23"/>
    <w:rsid w:val="003B660B"/>
    <w:rsid w:val="00433FD6"/>
    <w:rsid w:val="004442B7"/>
    <w:rsid w:val="004B3280"/>
    <w:rsid w:val="004D4BB2"/>
    <w:rsid w:val="004E56D0"/>
    <w:rsid w:val="004E57BC"/>
    <w:rsid w:val="00577451"/>
    <w:rsid w:val="005A1396"/>
    <w:rsid w:val="005F090E"/>
    <w:rsid w:val="00600A5D"/>
    <w:rsid w:val="006045E9"/>
    <w:rsid w:val="00632EFB"/>
    <w:rsid w:val="00692967"/>
    <w:rsid w:val="006B0B63"/>
    <w:rsid w:val="00710A3C"/>
    <w:rsid w:val="00734562"/>
    <w:rsid w:val="0081510E"/>
    <w:rsid w:val="0085230A"/>
    <w:rsid w:val="00873B2C"/>
    <w:rsid w:val="00883296"/>
    <w:rsid w:val="00894B01"/>
    <w:rsid w:val="0089726B"/>
    <w:rsid w:val="008B5BBC"/>
    <w:rsid w:val="008C512B"/>
    <w:rsid w:val="008D7069"/>
    <w:rsid w:val="008D7338"/>
    <w:rsid w:val="00933494"/>
    <w:rsid w:val="00A26F76"/>
    <w:rsid w:val="00A563A0"/>
    <w:rsid w:val="00AA3941"/>
    <w:rsid w:val="00AA7B8A"/>
    <w:rsid w:val="00AB1682"/>
    <w:rsid w:val="00AB3FF1"/>
    <w:rsid w:val="00AC6C5A"/>
    <w:rsid w:val="00AF58F7"/>
    <w:rsid w:val="00B060CC"/>
    <w:rsid w:val="00B65D24"/>
    <w:rsid w:val="00B726F0"/>
    <w:rsid w:val="00C1493B"/>
    <w:rsid w:val="00C17C32"/>
    <w:rsid w:val="00C2057E"/>
    <w:rsid w:val="00C524CF"/>
    <w:rsid w:val="00C959EC"/>
    <w:rsid w:val="00CB337D"/>
    <w:rsid w:val="00CC64DD"/>
    <w:rsid w:val="00CE024F"/>
    <w:rsid w:val="00CE5E9E"/>
    <w:rsid w:val="00D6508D"/>
    <w:rsid w:val="00D93CCD"/>
    <w:rsid w:val="00DA0222"/>
    <w:rsid w:val="00DB5596"/>
    <w:rsid w:val="00DF6FF9"/>
    <w:rsid w:val="00E65D35"/>
    <w:rsid w:val="00E8236D"/>
    <w:rsid w:val="00EA1D8A"/>
    <w:rsid w:val="00EB30D8"/>
    <w:rsid w:val="00EC0807"/>
    <w:rsid w:val="00ED2595"/>
    <w:rsid w:val="00ED7B50"/>
    <w:rsid w:val="00F201C9"/>
    <w:rsid w:val="00FB30B0"/>
    <w:rsid w:val="00FB7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83446"/>
  <w14:defaultImageDpi w14:val="0"/>
  <w15:docId w15:val="{6F5A0952-3A61-4CB9-BC81-C265CD07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lang w:val="cs-CZ" w:eastAsia="cs-CZ"/>
    </w:rPr>
  </w:style>
  <w:style w:type="paragraph" w:styleId="Nadpis1">
    <w:name w:val="heading 1"/>
    <w:basedOn w:val="Normln"/>
    <w:next w:val="Normln"/>
    <w:link w:val="Nadpis1Char"/>
    <w:uiPriority w:val="99"/>
    <w:qFormat/>
    <w:rsid w:val="00064FED"/>
    <w:pPr>
      <w:keepNext/>
      <w:spacing w:after="0" w:line="240" w:lineRule="auto"/>
      <w:jc w:val="center"/>
      <w:outlineLvl w:val="0"/>
    </w:pPr>
    <w:rPr>
      <w:rFonts w:ascii="Arial" w:hAnsi="Arial" w:cs="Arial"/>
      <w:sz w:val="28"/>
      <w:szCs w:val="28"/>
    </w:rPr>
  </w:style>
  <w:style w:type="paragraph" w:styleId="Nadpis2">
    <w:name w:val="heading 2"/>
    <w:basedOn w:val="Normln"/>
    <w:next w:val="Normln"/>
    <w:link w:val="Nadpis2Char"/>
    <w:uiPriority w:val="99"/>
    <w:qFormat/>
    <w:rsid w:val="00064FED"/>
    <w:pPr>
      <w:keepNext/>
      <w:spacing w:before="240" w:after="60" w:line="240" w:lineRule="auto"/>
      <w:outlineLvl w:val="1"/>
    </w:pPr>
    <w:rPr>
      <w:rFonts w:ascii="Calibri Light" w:hAnsi="Calibri Light" w:cs="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064FED"/>
    <w:rPr>
      <w:rFonts w:ascii="Calibri Light" w:hAnsi="Calibri Light" w:cs="Calibri Light"/>
      <w:b/>
      <w:bCs/>
      <w:i/>
      <w:iCs/>
      <w:sz w:val="28"/>
      <w:szCs w:val="28"/>
    </w:rPr>
  </w:style>
  <w:style w:type="paragraph" w:styleId="Zkladntext">
    <w:name w:val="Body Text"/>
    <w:basedOn w:val="Normln"/>
    <w:link w:val="ZkladntextChar"/>
    <w:uiPriority w:val="99"/>
    <w:rsid w:val="00064FED"/>
    <w:pPr>
      <w:widowControl w:val="0"/>
      <w:overflowPunct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link w:val="Nadpis1"/>
    <w:uiPriority w:val="99"/>
    <w:locked/>
    <w:rsid w:val="00064FED"/>
    <w:rPr>
      <w:rFonts w:ascii="Arial" w:hAnsi="Arial" w:cs="Arial"/>
      <w:sz w:val="20"/>
      <w:szCs w:val="20"/>
    </w:rPr>
  </w:style>
  <w:style w:type="paragraph" w:styleId="Odstavecseseznamem">
    <w:name w:val="List Paragraph"/>
    <w:basedOn w:val="Normln"/>
    <w:uiPriority w:val="99"/>
    <w:qFormat/>
    <w:rsid w:val="00064FED"/>
    <w:pPr>
      <w:spacing w:after="0" w:line="240" w:lineRule="auto"/>
      <w:ind w:left="708"/>
    </w:pPr>
    <w:rPr>
      <w:rFonts w:ascii="Times New Roman" w:hAnsi="Times New Roman" w:cs="Times New Roman"/>
      <w:sz w:val="24"/>
      <w:szCs w:val="24"/>
    </w:rPr>
  </w:style>
  <w:style w:type="character" w:customStyle="1" w:styleId="ZkladntextChar">
    <w:name w:val="Základní text Char"/>
    <w:link w:val="Zkladntext"/>
    <w:uiPriority w:val="99"/>
    <w:locked/>
    <w:rsid w:val="00064FED"/>
    <w:rPr>
      <w:rFonts w:ascii="Times New Roman" w:hAnsi="Times New Roman" w:cs="Times New Roman"/>
      <w:color w:val="000000"/>
      <w:sz w:val="20"/>
      <w:szCs w:val="20"/>
    </w:rPr>
  </w:style>
  <w:style w:type="character" w:styleId="Odkaznakoment">
    <w:name w:val="annotation reference"/>
    <w:uiPriority w:val="99"/>
    <w:semiHidden/>
    <w:unhideWhenUsed/>
    <w:rsid w:val="00EC0807"/>
    <w:rPr>
      <w:sz w:val="16"/>
      <w:szCs w:val="16"/>
    </w:rPr>
  </w:style>
  <w:style w:type="paragraph" w:styleId="Textkomente">
    <w:name w:val="annotation text"/>
    <w:basedOn w:val="Normln"/>
    <w:link w:val="TextkomenteChar"/>
    <w:uiPriority w:val="99"/>
    <w:semiHidden/>
    <w:unhideWhenUsed/>
    <w:rsid w:val="00EC0807"/>
    <w:rPr>
      <w:sz w:val="20"/>
      <w:szCs w:val="20"/>
    </w:rPr>
  </w:style>
  <w:style w:type="character" w:customStyle="1" w:styleId="TextkomenteChar">
    <w:name w:val="Text komentáře Char"/>
    <w:link w:val="Textkomente"/>
    <w:uiPriority w:val="99"/>
    <w:semiHidden/>
    <w:rsid w:val="00EC0807"/>
    <w:rPr>
      <w:sz w:val="20"/>
      <w:szCs w:val="20"/>
      <w:lang w:val="cs-CZ" w:eastAsia="cs-CZ"/>
    </w:rPr>
  </w:style>
  <w:style w:type="paragraph" w:styleId="Pedmtkomente">
    <w:name w:val="annotation subject"/>
    <w:basedOn w:val="Textkomente"/>
    <w:next w:val="Textkomente"/>
    <w:link w:val="PedmtkomenteChar"/>
    <w:uiPriority w:val="99"/>
    <w:semiHidden/>
    <w:unhideWhenUsed/>
    <w:rsid w:val="00EC0807"/>
    <w:rPr>
      <w:b/>
      <w:bCs/>
    </w:rPr>
  </w:style>
  <w:style w:type="character" w:customStyle="1" w:styleId="PedmtkomenteChar">
    <w:name w:val="Předmět komentáře Char"/>
    <w:link w:val="Pedmtkomente"/>
    <w:uiPriority w:val="99"/>
    <w:semiHidden/>
    <w:rsid w:val="00EC0807"/>
    <w:rPr>
      <w:b/>
      <w:bCs/>
      <w:sz w:val="20"/>
      <w:szCs w:val="20"/>
      <w:lang w:val="cs-CZ" w:eastAsia="cs-CZ"/>
    </w:rPr>
  </w:style>
  <w:style w:type="paragraph" w:styleId="Textbubliny">
    <w:name w:val="Balloon Text"/>
    <w:basedOn w:val="Normln"/>
    <w:link w:val="TextbublinyChar"/>
    <w:uiPriority w:val="99"/>
    <w:semiHidden/>
    <w:unhideWhenUsed/>
    <w:rsid w:val="00EC080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C0807"/>
    <w:rPr>
      <w:rFonts w:ascii="Segoe UI" w:hAnsi="Segoe UI" w:cs="Segoe UI"/>
      <w:sz w:val="18"/>
      <w:szCs w:val="18"/>
      <w:lang w:val="cs-CZ" w:eastAsia="cs-CZ"/>
    </w:rPr>
  </w:style>
  <w:style w:type="paragraph" w:styleId="Revize">
    <w:name w:val="Revision"/>
    <w:hidden/>
    <w:uiPriority w:val="99"/>
    <w:semiHidden/>
    <w:rsid w:val="000F1A44"/>
    <w:rPr>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2492</Words>
  <Characters>14706</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ČEZ ICT Services, a. s.</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Dobřichovice MÚ</cp:lastModifiedBy>
  <cp:revision>3</cp:revision>
  <dcterms:created xsi:type="dcterms:W3CDTF">2015-02-06T11:37:00Z</dcterms:created>
  <dcterms:modified xsi:type="dcterms:W3CDTF">2015-02-06T11:37:00Z</dcterms:modified>
</cp:coreProperties>
</file>